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DF" w:rsidRDefault="003640D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40DF" w:rsidRPr="003640DF" w:rsidRDefault="003640DF" w:rsidP="003640DF">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sidRPr="003640DF">
        <w:rPr>
          <w:rFonts w:ascii="Times New Roman CYR" w:hAnsi="Times New Roman CYR" w:cs="Times New Roman CYR"/>
          <w:b/>
          <w:sz w:val="32"/>
          <w:szCs w:val="32"/>
        </w:rPr>
        <w:t>Туризм во Вьетнаме</w:t>
      </w:r>
    </w:p>
    <w:p w:rsidR="003640DF" w:rsidRDefault="003640DF" w:rsidP="003640DF">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3640DF" w:rsidRDefault="003640D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640DF" w:rsidRDefault="003640D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Характеристика Вьетнама, как туристского направления</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Общие сведения о стране </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Туристский потенциал Вьетнама</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2. Анализ туристского потенциала Вьетнама </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Рынок туристских услуг во Вьетнаме </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Анализ потока российских туристов во Вьетнам </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Рынок туристских услуг в России</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.4 Анализ потоков вьетнамских туристов в Россию </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3. Пути к дальнейшему развитию туристских связей России и Вьетнама </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Факторы, влияющие на развитие и рациональное использование туристского потенциала Вьетнама </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Геополитика, как инструмент развития российско-вьетнамских отношений в сфере туризма </w:t>
      </w:r>
    </w:p>
    <w:p w:rsidR="00CE10D5" w:rsidRDefault="00A7423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Список использованных источников </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rsidP="003640DF">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br w:type="page"/>
      </w:r>
      <w:hyperlink r:id="rId7" w:history="1">
        <w:r w:rsidR="003640DF" w:rsidRPr="005D161C">
          <w:rPr>
            <w:rFonts w:ascii="Arial" w:hAnsi="Arial" w:cs="Arial"/>
            <w:b/>
            <w:color w:val="0000FF"/>
            <w:sz w:val="32"/>
            <w:szCs w:val="32"/>
            <w:u w:val="single"/>
          </w:rPr>
          <w:t>Написание на заказ курсовых, дипломов, диссертаций...</w:t>
        </w:r>
      </w:hyperlink>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Отношения между странами имеют многолетнюю историю. Дипломатические отношения между СССР и Вьетнамом были установлены 30 января 1950 г. 27 декабря 1991 года Вьетнам объявил о признании Российской Федерации. Сегодняшний Вьетнам - часть Азии, наиболее связанная с Россией.</w:t>
      </w:r>
    </w:p>
    <w:p w:rsidR="00CE10D5" w:rsidRPr="00D64AD8"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Характеризуя отношения между странами, президент Российской Федерации Владимир Владимирович Путин сказал: «Отношения между нашими странами носят традиционно дружеский характер и развиваются очень успешно».</w:t>
      </w:r>
    </w:p>
    <w:p w:rsidR="00D64AD8" w:rsidRPr="00D64AD8" w:rsidRDefault="00D64AD8" w:rsidP="00D64AD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D64AD8">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D64AD8" w:rsidRPr="00D64AD8" w:rsidRDefault="001770AE" w:rsidP="00D64AD8">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8" w:history="1">
        <w:r w:rsidR="00D64AD8" w:rsidRPr="00D64AD8">
          <w:rPr>
            <w:rFonts w:ascii="Times New Roman CYR" w:eastAsia="Times New Roman" w:hAnsi="Times New Roman CYR" w:cs="Times New Roman CYR"/>
            <w:b/>
            <w:color w:val="0000FF"/>
            <w:sz w:val="28"/>
            <w:szCs w:val="28"/>
            <w:u w:val="single"/>
            <w:lang w:val="en-US"/>
          </w:rPr>
          <w:t>http</w:t>
        </w:r>
        <w:r w:rsidR="00D64AD8" w:rsidRPr="00D64AD8">
          <w:rPr>
            <w:rFonts w:ascii="Times New Roman CYR" w:eastAsia="Times New Roman" w:hAnsi="Times New Roman CYR" w:cs="Times New Roman CYR"/>
            <w:b/>
            <w:color w:val="0000FF"/>
            <w:sz w:val="28"/>
            <w:szCs w:val="28"/>
            <w:u w:val="single"/>
          </w:rPr>
          <w:t>://учебники.информ2000.рф/</w:t>
        </w:r>
        <w:proofErr w:type="spellStart"/>
        <w:r w:rsidR="00D64AD8" w:rsidRPr="00D64AD8">
          <w:rPr>
            <w:rFonts w:ascii="Times New Roman CYR" w:eastAsia="Times New Roman" w:hAnsi="Times New Roman CYR" w:cs="Times New Roman CYR"/>
            <w:b/>
            <w:color w:val="0000FF"/>
            <w:sz w:val="28"/>
            <w:szCs w:val="28"/>
            <w:u w:val="single"/>
            <w:lang w:val="en-US"/>
          </w:rPr>
          <w:t>diplom</w:t>
        </w:r>
        <w:proofErr w:type="spellEnd"/>
        <w:r w:rsidR="00D64AD8" w:rsidRPr="00D64AD8">
          <w:rPr>
            <w:rFonts w:ascii="Times New Roman CYR" w:eastAsia="Times New Roman" w:hAnsi="Times New Roman CYR" w:cs="Times New Roman CYR"/>
            <w:b/>
            <w:color w:val="0000FF"/>
            <w:sz w:val="28"/>
            <w:szCs w:val="28"/>
            <w:u w:val="single"/>
          </w:rPr>
          <w:t>.</w:t>
        </w:r>
        <w:proofErr w:type="spellStart"/>
        <w:r w:rsidR="00D64AD8" w:rsidRPr="00D64AD8">
          <w:rPr>
            <w:rFonts w:ascii="Times New Roman CYR" w:eastAsia="Times New Roman" w:hAnsi="Times New Roman CYR" w:cs="Times New Roman CYR"/>
            <w:b/>
            <w:color w:val="0000FF"/>
            <w:sz w:val="28"/>
            <w:szCs w:val="28"/>
            <w:u w:val="single"/>
            <w:lang w:val="en-US"/>
          </w:rPr>
          <w:t>shtml</w:t>
        </w:r>
        <w:proofErr w:type="spellEnd"/>
      </w:hyperlink>
    </w:p>
    <w:p w:rsidR="00D64AD8" w:rsidRPr="00D64AD8" w:rsidRDefault="00D64A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Вьетнам - быстро </w:t>
      </w:r>
      <w:proofErr w:type="gramStart"/>
      <w:r>
        <w:rPr>
          <w:rFonts w:ascii="Times New Roman CYR" w:hAnsi="Times New Roman CYR" w:cs="Times New Roman CYR"/>
          <w:sz w:val="28"/>
          <w:szCs w:val="28"/>
        </w:rPr>
        <w:t>развивающееся</w:t>
      </w:r>
      <w:proofErr w:type="gramEnd"/>
      <w:r>
        <w:rPr>
          <w:rFonts w:ascii="Times New Roman CYR" w:hAnsi="Times New Roman CYR" w:cs="Times New Roman CYR"/>
          <w:sz w:val="28"/>
          <w:szCs w:val="28"/>
        </w:rPr>
        <w:t xml:space="preserve"> хотя и относительно новое, туристское направление для граждан Российской Федерации, хотя в течение длительного времени данное государство с его богатой древней культурой и благоприятными природными условиями (климат, ресурсы) оставалось недооцененным путешественниками и туристами. Объяснением является ряд драматических событий XX века - войны с разрушительными последствиями.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 силу резко начавшегося и стремительно развивающего экономического всплеска за последнее десятилетие, Вьетнам усилил позиции в борьбе за приобретение статуса производственного, торгового и культурного центра Юго-Восточной Азии.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настоящего исследования определяется тем, что в </w:t>
      </w:r>
      <w:r>
        <w:rPr>
          <w:rFonts w:ascii="Times New Roman CYR" w:hAnsi="Times New Roman CYR" w:cs="Times New Roman CYR"/>
          <w:sz w:val="28"/>
          <w:szCs w:val="28"/>
        </w:rPr>
        <w:lastRenderedPageBreak/>
        <w:t>современных условиях перехода человечества на новый этап развития, сфера туризма в ряду стран остается одной из ведущих отраслей экономики, несмотря на мировой финансовый кризис. Индустрия туризма, в свою очередь, оказывает на мировую экономику огромное влияние. Современный туризм является таким же сложным и противоречивым явлением, как и процессы, протекающие в современном мире. Именно туризм становится одним из серьезных инструментов развития как экономической, так и социально-культурной сферы отдельных регионов за счет наличия тесных отношений между странами в целом.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Основу туристской сферы региона составляет туристский потенциал </w:t>
      </w:r>
      <w:proofErr w:type="spellStart"/>
      <w:r>
        <w:rPr>
          <w:rFonts w:ascii="Times New Roman CYR" w:hAnsi="Times New Roman CYR" w:cs="Times New Roman CYR"/>
          <w:sz w:val="28"/>
          <w:szCs w:val="28"/>
        </w:rPr>
        <w:t>территории</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азвитие</w:t>
      </w:r>
      <w:proofErr w:type="spellEnd"/>
      <w:r>
        <w:rPr>
          <w:rFonts w:ascii="Times New Roman CYR" w:hAnsi="Times New Roman CYR" w:cs="Times New Roman CYR"/>
          <w:sz w:val="28"/>
          <w:szCs w:val="28"/>
        </w:rPr>
        <w:t xml:space="preserve"> мирового рынка туризма - постоянный процесс, т.к. происходит увеличение спроса на туристские услуги, возрастает поток туристов, что приводит к усилению конкуренции на рынке услуг. Туроператоры вынуждены познавать новые направления для привлечения интереса потребителей. В этой связи Вьетнам, как туристское направление, имеет перспективы стать одной из ведущих стран по объему турпотока, в частности </w:t>
      </w:r>
      <w:proofErr w:type="gramStart"/>
      <w:r>
        <w:rPr>
          <w:rFonts w:ascii="Times New Roman CYR" w:hAnsi="Times New Roman CYR" w:cs="Times New Roman CYR"/>
          <w:sz w:val="28"/>
          <w:szCs w:val="28"/>
        </w:rPr>
        <w:t>российского</w:t>
      </w:r>
      <w:proofErr w:type="gramEnd"/>
      <w:r>
        <w:rPr>
          <w:rFonts w:ascii="Times New Roman CYR" w:hAnsi="Times New Roman CYR" w:cs="Times New Roman CYR"/>
          <w:sz w:val="28"/>
          <w:szCs w:val="28"/>
        </w:rPr>
        <w:t xml:space="preserve">.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уже сложилось определенное представление о Вьетнаме как о стране со стабильной политической ситуацией. Поэтому изучение и оценка российско-вьетнамских связей в сфере туризма имеет серьезное значение как для поддержания привлекательного образа страны среди отечественных туроператоров и потенциальных потребителей туристских услуг, так и для оценки перспективы дальнейшего развития этого направления.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исследованности данной проблемы очень слабая. О стране туристы узнают в основном из путеводителей, которым чаще всего абсолютно нельзя доверять. Сложившаяся ситуация вынуждает систематизировать все имеющиеся данные по проблеме. В основу анализа туристских потоков легли статистические данные, предоставленные Федеральным агентством по туризму </w:t>
      </w:r>
      <w:r>
        <w:rPr>
          <w:rFonts w:ascii="Times New Roman CYR" w:hAnsi="Times New Roman CYR" w:cs="Times New Roman CYR"/>
          <w:sz w:val="28"/>
          <w:szCs w:val="28"/>
        </w:rPr>
        <w:lastRenderedPageBreak/>
        <w:t>Российской Федерации и Федеральной службой государственной статистики (далее по тексту - «Росстат») с 2012 г. по 2015 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Выбранная тема, характер и достижение поставленных целей и задач, определили структуру работы, состоящую из: введения, трех глав, заключения и библиографического списка.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проведенного исследования является современное состояние российско-вьетнамских отношений в сфере туризма.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 настоящей работы - особенности туристских связей России и Вьетнама; тенденции и факторы, оказывающие влияние на развитие российско-вьетнамского рынка туристских услуг.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дипломной работы является анализ российско-вьетнамского сотрудничества в сфере туризма и прогнозирование дальнейших путей совершенствования туристских отношений между двумя странами.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Обозначенная цель определила следующие задачи исследования: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общей характеристики Вьетнама и его туристского потенциала;</w:t>
      </w:r>
      <w:r>
        <w:rPr>
          <w:rFonts w:ascii="Calibri" w:hAnsi="Calibri" w:cs="Calibri"/>
        </w:rPr>
        <w:t xml:space="preserve"> </w:t>
      </w:r>
      <w:r>
        <w:rPr>
          <w:rFonts w:ascii="Times New Roman CYR" w:hAnsi="Times New Roman CYR" w:cs="Times New Roman CYR"/>
          <w:color w:val="FFFFFF"/>
          <w:sz w:val="28"/>
          <w:szCs w:val="28"/>
        </w:rPr>
        <w:t xml:space="preserve">туристский потенциал российский </w:t>
      </w:r>
      <w:proofErr w:type="spellStart"/>
      <w:r>
        <w:rPr>
          <w:rFonts w:ascii="Times New Roman CYR" w:hAnsi="Times New Roman CYR" w:cs="Times New Roman CYR"/>
          <w:color w:val="FFFFFF"/>
          <w:sz w:val="28"/>
          <w:szCs w:val="28"/>
        </w:rPr>
        <w:t>вьетнам</w:t>
      </w:r>
      <w:proofErr w:type="spell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потоков российских туристов во Вьетнам и потоков вьетнамских туристов в Россию;</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современного состояния российско-вьетнамских отношений в сфере туризма, дальнейшие перспективы его развития.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Обзор геополитической ситуации, как инструмента развития российско-вьетнамских отношений в сфере туризма.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значимость работы заключается в том, что её выводы могут использоваться для совершенствования российско-вьетнамского сотрудничества в области туризма; повышения привлекательности Вьетнама, как развивающегося туристского направления; в разработке рекомендаций по использованию туристского потенциала Вьетнама для российских </w:t>
      </w:r>
      <w:r>
        <w:rPr>
          <w:rFonts w:ascii="Times New Roman CYR" w:hAnsi="Times New Roman CYR" w:cs="Times New Roman CYR"/>
          <w:sz w:val="28"/>
          <w:szCs w:val="28"/>
        </w:rPr>
        <w:lastRenderedPageBreak/>
        <w:t>туроператоров.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исследования применялись: метод изучения и анализа научной литературы и статистических данных; метод изучения и обобщения отечественной и зарубежной практики; сравнительный метод.</w:t>
      </w:r>
      <w:r>
        <w:rPr>
          <w:rFonts w:ascii="Times New Roman CYR" w:hAnsi="Times New Roman CYR" w:cs="Times New Roman CYR"/>
          <w:sz w:val="28"/>
          <w:szCs w:val="28"/>
        </w:rPr>
        <w:br w:type="page"/>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 Характеристика Вьетнама, как туристского направления</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Общие сведения о стране</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Социалистическая Республика Вьетнам расположена в Юго-Восточной Азии на восточном побережье Индокитайского полуострова. На западе граничит с Лаосом (длина границы 1 555 км) и </w:t>
      </w:r>
      <w:proofErr w:type="spellStart"/>
      <w:r>
        <w:rPr>
          <w:rFonts w:ascii="Times New Roman CYR" w:hAnsi="Times New Roman CYR" w:cs="Times New Roman CYR"/>
          <w:sz w:val="28"/>
          <w:szCs w:val="28"/>
        </w:rPr>
        <w:t>Камбоджей</w:t>
      </w:r>
      <w:proofErr w:type="spellEnd"/>
      <w:r>
        <w:rPr>
          <w:rFonts w:ascii="Times New Roman CYR" w:hAnsi="Times New Roman CYR" w:cs="Times New Roman CYR"/>
          <w:sz w:val="28"/>
          <w:szCs w:val="28"/>
        </w:rPr>
        <w:t xml:space="preserve"> (982 км), на севере - с Китаем (провинции </w:t>
      </w:r>
      <w:proofErr w:type="spellStart"/>
      <w:r>
        <w:rPr>
          <w:rFonts w:ascii="Times New Roman CYR" w:hAnsi="Times New Roman CYR" w:cs="Times New Roman CYR"/>
          <w:sz w:val="28"/>
          <w:szCs w:val="28"/>
        </w:rPr>
        <w:t>Юньнань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Гуандун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Гуанси-Чжуанский</w:t>
      </w:r>
      <w:proofErr w:type="spellEnd"/>
      <w:r>
        <w:rPr>
          <w:rFonts w:ascii="Times New Roman CYR" w:hAnsi="Times New Roman CYR" w:cs="Times New Roman CYR"/>
          <w:sz w:val="28"/>
          <w:szCs w:val="28"/>
        </w:rPr>
        <w:t xml:space="preserve"> автономный район), (1281 км), на востоке и юге Вьетнам омывается водами Южно-Китайского моря. Общая протяженность границы - 3 818 км, длина береговой линии - 3 444 км. Общая площадь страны 329 566 км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xml:space="preserve"> (площадь суши ~325 360 км2).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Столицей Вьетнама является город Ханой. Крупнейшими городами страны являются: Хошимин, Ханой, Хайфон, Дананг, </w:t>
      </w:r>
      <w:proofErr w:type="spellStart"/>
      <w:r>
        <w:rPr>
          <w:rFonts w:ascii="Times New Roman CYR" w:hAnsi="Times New Roman CYR" w:cs="Times New Roman CYR"/>
          <w:sz w:val="28"/>
          <w:szCs w:val="28"/>
        </w:rPr>
        <w:t>Хюэ</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Нячанг</w:t>
      </w:r>
      <w:proofErr w:type="spellEnd"/>
      <w:r>
        <w:rPr>
          <w:rFonts w:ascii="Times New Roman CYR" w:hAnsi="Times New Roman CYR" w:cs="Times New Roman CYR"/>
          <w:sz w:val="28"/>
          <w:szCs w:val="28"/>
        </w:rPr>
        <w:t xml:space="preserve">, Далат.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Население страны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2015 года составляло 92,5 млн. человек. Естественный прирост населения за последние десять лет в среднем составляет 1,1% в </w:t>
      </w:r>
      <w:proofErr w:type="spellStart"/>
      <w:r>
        <w:rPr>
          <w:rFonts w:ascii="Times New Roman CYR" w:hAnsi="Times New Roman CYR" w:cs="Times New Roman CYR"/>
          <w:sz w:val="28"/>
          <w:szCs w:val="28"/>
        </w:rPr>
        <w:t>год</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лотность</w:t>
      </w:r>
      <w:proofErr w:type="spellEnd"/>
      <w:r>
        <w:rPr>
          <w:rFonts w:ascii="Times New Roman CYR" w:hAnsi="Times New Roman CYR" w:cs="Times New Roman CYR"/>
          <w:sz w:val="28"/>
          <w:szCs w:val="28"/>
        </w:rPr>
        <w:t xml:space="preserve"> Вьетнама разнится в зависимости от региона, средний показатель составляет 279 человек на 1 км2(квадратный километр).</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пунктом 3 статьи 5 Конституции Вьетнама, принятой Национальным собранием Социалистической Республики Вьетнам 15 апреля 1992 года (далее по тексту - «Конституция Вьетнама»), «национальным языком в стране является вьетнамский. Каждая этническая группа имеет право использовать собственный язык и письменность, для сохранения национальной особенности и развития своих обычаев, традиций и культуры».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Вьетнам - парламентская республика. В статье 2 Конституции Вьетнама закреплено, что «Вся государственная власть во Вьетнаме принадлежит народу. Руководящей силой государства и общества является Коммунистическая партия Вьетнама» (статья 4 Конституции Вьетнама). «Народ осуществляет </w:t>
      </w:r>
      <w:r>
        <w:rPr>
          <w:rFonts w:ascii="Times New Roman CYR" w:hAnsi="Times New Roman CYR" w:cs="Times New Roman CYR"/>
          <w:sz w:val="28"/>
          <w:szCs w:val="28"/>
        </w:rPr>
        <w:lastRenderedPageBreak/>
        <w:t>государственную власть через Национальное собрание и Народные Советы» (статья 6 Конституции Вьетнама). «Выборы депутатов в Национальное собрание и в Народные Советы осуществляются на основе принципов всеобщего, равного, прямого избирательного права при тайном голосовании» (статья 7 Конституции Вьетнама). «Национальное собрание является высшим представительным органом народа, высшим органом государственной власти Социалистической республики Вьетнам. Национальное собрание - единственный орган имеющий право принимать конституцию и законы» (статья 83 Конституции Вьетнама). «Срок полномочий Национального собрания каждого созыва - 5 лет. За два месяца до истечения срока полномочий Национального собрания необходимо завершить выборы Национального собрания нового созыва» (статья 85 Конституции Вьетнама). «Постоянный Комитет Национального Собрания является постоянно действующим органом Национального Собрания. Постоянный Комитет Национального Собрания состоит из Председателя Национального Собрания, заместителей Председателя Национального Собрания, членов Постоянного Комитета» (статья 90 Конституции Вьетнама). «Президент, являясь главой государства, представляет Социалистическую Республику Вьетнам во внутренних и внешних делах</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статья 101 Конституции Вьетнама). «Президент избирается Национальным Собранием из состава депутатов Национального Собрания. Срок полномочий президента соответствует сроку полномочий Национального Собрания» (статья 102 Конституции Вьетнама). «Вице-президент избирается Национальным Собранием из состава депутатов Национального Собрания» (статья 107 Конституции Вьетнама). «Правительство является исполнительным органом Национального Собрания, высшим распорядительным органом Социалистической Республики Вьетнам» (статья 109 Конституции Вьетнама). «Правительство состоит из премьер- министра, нескольких вице- премьеров, министров и других членов. Члены Правительства, </w:t>
      </w:r>
      <w:r>
        <w:rPr>
          <w:rFonts w:ascii="Times New Roman CYR" w:hAnsi="Times New Roman CYR" w:cs="Times New Roman CYR"/>
          <w:sz w:val="28"/>
          <w:szCs w:val="28"/>
        </w:rPr>
        <w:lastRenderedPageBreak/>
        <w:t>кроме Премьер-министра, не обязаны быть депутатами Национального Собрания» (статья 110 Конституции Вьетнама). «Сроки полномочий Правительства и Национального Собрания в основном совпадают» (статья 113 Конституции Вьетнама).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апреля 2016 года на должность Президента Вьетнама был избран Чан</w:t>
      </w:r>
      <w:proofErr w:type="gramStart"/>
      <w:r>
        <w:rPr>
          <w:rFonts w:ascii="Times New Roman CYR" w:hAnsi="Times New Roman CYR" w:cs="Times New Roman CYR"/>
          <w:sz w:val="28"/>
          <w:szCs w:val="28"/>
        </w:rPr>
        <w:t xml:space="preserve"> Д</w:t>
      </w:r>
      <w:proofErr w:type="gramEnd"/>
      <w:r>
        <w:rPr>
          <w:rFonts w:ascii="Times New Roman CYR" w:hAnsi="Times New Roman CYR" w:cs="Times New Roman CYR"/>
          <w:sz w:val="28"/>
          <w:szCs w:val="28"/>
        </w:rPr>
        <w:t xml:space="preserve">ай </w:t>
      </w:r>
      <w:proofErr w:type="spellStart"/>
      <w:r>
        <w:rPr>
          <w:rFonts w:ascii="Times New Roman CYR" w:hAnsi="Times New Roman CYR" w:cs="Times New Roman CYR"/>
          <w:sz w:val="28"/>
          <w:szCs w:val="28"/>
        </w:rPr>
        <w:t>Куанг</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религиями страны официально считается буддизм (10 млн. последователей) и католицизм (7 млн. последователей). Такие конфессиональные течения, как </w:t>
      </w:r>
      <w:proofErr w:type="spellStart"/>
      <w:r>
        <w:rPr>
          <w:rFonts w:ascii="Times New Roman CYR" w:hAnsi="Times New Roman CYR" w:cs="Times New Roman CYR"/>
          <w:sz w:val="28"/>
          <w:szCs w:val="28"/>
        </w:rPr>
        <w:t>каодай</w:t>
      </w:r>
      <w:proofErr w:type="spellEnd"/>
      <w:r>
        <w:rPr>
          <w:rFonts w:ascii="Times New Roman CYR" w:hAnsi="Times New Roman CYR" w:cs="Times New Roman CYR"/>
          <w:sz w:val="28"/>
          <w:szCs w:val="28"/>
        </w:rPr>
        <w:t xml:space="preserve"> (2,4 млн. последователей) и </w:t>
      </w:r>
      <w:proofErr w:type="spellStart"/>
      <w:r>
        <w:rPr>
          <w:rFonts w:ascii="Times New Roman CYR" w:hAnsi="Times New Roman CYR" w:cs="Times New Roman CYR"/>
          <w:sz w:val="28"/>
          <w:szCs w:val="28"/>
        </w:rPr>
        <w:t>хоахао</w:t>
      </w:r>
      <w:proofErr w:type="spellEnd"/>
      <w:r>
        <w:rPr>
          <w:rFonts w:ascii="Times New Roman CYR" w:hAnsi="Times New Roman CYR" w:cs="Times New Roman CYR"/>
          <w:sz w:val="28"/>
          <w:szCs w:val="28"/>
        </w:rPr>
        <w:t xml:space="preserve"> (1,3 млн. последователей) можно встретить на юге </w:t>
      </w:r>
      <w:proofErr w:type="spellStart"/>
      <w:r>
        <w:rPr>
          <w:rFonts w:ascii="Times New Roman CYR" w:hAnsi="Times New Roman CYR" w:cs="Times New Roman CYR"/>
          <w:sz w:val="28"/>
          <w:szCs w:val="28"/>
        </w:rPr>
        <w:t>страны</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аиболее</w:t>
      </w:r>
      <w:proofErr w:type="spellEnd"/>
      <w:r>
        <w:rPr>
          <w:rFonts w:ascii="Times New Roman CYR" w:hAnsi="Times New Roman CYR" w:cs="Times New Roman CYR"/>
          <w:sz w:val="28"/>
          <w:szCs w:val="28"/>
        </w:rPr>
        <w:t xml:space="preserve"> широкое распространение во вьетнамской культуре имеет традиция культа предков. Почти в каждом доме можно встретить алтарь, установленный в самом лучшем месте.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Денежной единицей Вьетнама является донг (код VND по стандарту ISO, по-вьетнамски обозначается VN</w:t>
      </w:r>
      <w:r>
        <w:rPr>
          <w:rFonts w:ascii="Times New Roman" w:hAnsi="Times New Roman" w:cs="Times New Roman"/>
          <w:sz w:val="28"/>
          <w:szCs w:val="28"/>
        </w:rPr>
        <w:t xml:space="preserve">Đ). </w:t>
      </w:r>
      <w:proofErr w:type="gramStart"/>
      <w:r>
        <w:rPr>
          <w:rFonts w:ascii="Times New Roman CYR" w:hAnsi="Times New Roman CYR" w:cs="Times New Roman CYR"/>
          <w:sz w:val="28"/>
          <w:szCs w:val="28"/>
        </w:rPr>
        <w:t xml:space="preserve">Согласно информации агентства, </w:t>
      </w:r>
      <w:proofErr w:type="spellStart"/>
      <w:r>
        <w:rPr>
          <w:rFonts w:ascii="Times New Roman CYR" w:hAnsi="Times New Roman CYR" w:cs="Times New Roman CYR"/>
          <w:sz w:val="28"/>
          <w:szCs w:val="28"/>
        </w:rPr>
        <w:t>Thomson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Reuters</w:t>
      </w:r>
      <w:proofErr w:type="spellEnd"/>
      <w:r>
        <w:rPr>
          <w:rFonts w:ascii="Times New Roman CYR" w:hAnsi="Times New Roman CYR" w:cs="Times New Roman CYR"/>
          <w:sz w:val="28"/>
          <w:szCs w:val="28"/>
        </w:rPr>
        <w:t xml:space="preserve"> об обменных курсах широкого перечня иностранных валют к доллару США, публикуемой Банком России и рекомендованной к использованию в расчетах (в письме Банка России от 14.01.2010 года № 6-Т «Об определении курсов иностранных валют по отношению к рублю, официальные курсы которых не устанавливаются Банком России») по состоянию на 01.04.2016 года 1 (один) доллар США приблизительно составляет 22</w:t>
      </w:r>
      <w:proofErr w:type="gramEnd"/>
      <w:r>
        <w:rPr>
          <w:rFonts w:ascii="Times New Roman CYR" w:hAnsi="Times New Roman CYR" w:cs="Times New Roman CYR"/>
          <w:sz w:val="28"/>
          <w:szCs w:val="28"/>
        </w:rPr>
        <w:t xml:space="preserve"> 290 вьетнамских донгов.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Историческая справка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Вьетнам - это страна с богатой и интересной историей. По легенде, вьетнамский народ произошел от брака дракона по имени Лак Лонг и феи</w:t>
      </w:r>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у Ко. Дракон и фея произвели на свет 100 яиц, из которых затем вылупились 100 сыновей. Когда, по причине несовместимость характеров (Лак Лонг был духом воды, а</w:t>
      </w:r>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 xml:space="preserve">у Ко - огня) супругам пришлось расстаться, они поделили детей. 50 </w:t>
      </w:r>
      <w:r>
        <w:rPr>
          <w:rFonts w:ascii="Times New Roman CYR" w:hAnsi="Times New Roman CYR" w:cs="Times New Roman CYR"/>
          <w:sz w:val="28"/>
          <w:szCs w:val="28"/>
        </w:rPr>
        <w:lastRenderedPageBreak/>
        <w:t>отправились с драконом в воду, 50 ушли за матерью в горы. Вьетнамцы говорят о себе: - «мы дети дракона, внуки феи».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Откуда в действительности произошел народ </w:t>
      </w:r>
      <w:proofErr w:type="spellStart"/>
      <w:r>
        <w:rPr>
          <w:rFonts w:ascii="Times New Roman CYR" w:hAnsi="Times New Roman CYR" w:cs="Times New Roman CYR"/>
          <w:sz w:val="28"/>
          <w:szCs w:val="28"/>
        </w:rPr>
        <w:t>вьетов</w:t>
      </w:r>
      <w:proofErr w:type="spellEnd"/>
      <w:r>
        <w:rPr>
          <w:rFonts w:ascii="Times New Roman CYR" w:hAnsi="Times New Roman CYR" w:cs="Times New Roman CYR"/>
          <w:sz w:val="28"/>
          <w:szCs w:val="28"/>
        </w:rPr>
        <w:t xml:space="preserve"> до сих пор не известно. До сих </w:t>
      </w:r>
      <w:proofErr w:type="gramStart"/>
      <w:r>
        <w:rPr>
          <w:rFonts w:ascii="Times New Roman CYR" w:hAnsi="Times New Roman CYR" w:cs="Times New Roman CYR"/>
          <w:sz w:val="28"/>
          <w:szCs w:val="28"/>
        </w:rPr>
        <w:t>пор</w:t>
      </w:r>
      <w:proofErr w:type="gramEnd"/>
      <w:r>
        <w:rPr>
          <w:rFonts w:ascii="Times New Roman CYR" w:hAnsi="Times New Roman CYR" w:cs="Times New Roman CYR"/>
          <w:sz w:val="28"/>
          <w:szCs w:val="28"/>
        </w:rPr>
        <w:t xml:space="preserve"> не установлено пришли ли их предки с северо-востока или всегда жили в Дельте.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История вьетнамской государственности насчитывает две с половиной тысячи лет, в течение которых развивалась единая культура с центром в дельте Красной реки.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Древнейшим вьетнамским государственным объединением считается </w:t>
      </w:r>
      <w:proofErr w:type="spellStart"/>
      <w:r>
        <w:rPr>
          <w:rFonts w:ascii="Times New Roman CYR" w:hAnsi="Times New Roman CYR" w:cs="Times New Roman CYR"/>
          <w:sz w:val="28"/>
          <w:szCs w:val="28"/>
        </w:rPr>
        <w:t>Ванланг</w:t>
      </w:r>
      <w:proofErr w:type="spellEnd"/>
      <w:r>
        <w:rPr>
          <w:rFonts w:ascii="Times New Roman CYR" w:hAnsi="Times New Roman CYR" w:cs="Times New Roman CYR"/>
          <w:sz w:val="28"/>
          <w:szCs w:val="28"/>
        </w:rPr>
        <w:t xml:space="preserve"> (середина I тысячелетия до н.э.). Сменившие его </w:t>
      </w:r>
      <w:proofErr w:type="spellStart"/>
      <w:r>
        <w:rPr>
          <w:rFonts w:ascii="Times New Roman CYR" w:hAnsi="Times New Roman CYR" w:cs="Times New Roman CYR"/>
          <w:sz w:val="28"/>
          <w:szCs w:val="28"/>
        </w:rPr>
        <w:t>Аулак</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Намвьет</w:t>
      </w:r>
      <w:proofErr w:type="spellEnd"/>
      <w:r>
        <w:rPr>
          <w:rFonts w:ascii="Times New Roman CYR" w:hAnsi="Times New Roman CYR" w:cs="Times New Roman CYR"/>
          <w:sz w:val="28"/>
          <w:szCs w:val="28"/>
        </w:rPr>
        <w:t xml:space="preserve"> во II веке до н.э. были захвачены Китаем. Период «северной зависимости», длившийся примерно тысячу лет, завершился лишь в XI веке созданием единого </w:t>
      </w:r>
      <w:proofErr w:type="spellStart"/>
      <w:r>
        <w:rPr>
          <w:rFonts w:ascii="Times New Roman CYR" w:hAnsi="Times New Roman CYR" w:cs="Times New Roman CYR"/>
          <w:sz w:val="28"/>
          <w:szCs w:val="28"/>
        </w:rPr>
        <w:t>вьетского</w:t>
      </w:r>
      <w:proofErr w:type="spellEnd"/>
      <w:r>
        <w:rPr>
          <w:rFonts w:ascii="Times New Roman CYR" w:hAnsi="Times New Roman CYR" w:cs="Times New Roman CYR"/>
          <w:sz w:val="28"/>
          <w:szCs w:val="28"/>
        </w:rPr>
        <w:t xml:space="preserve"> государства в Дельте, которое с 1069 получило название года </w:t>
      </w:r>
      <w:proofErr w:type="spellStart"/>
      <w:r>
        <w:rPr>
          <w:rFonts w:ascii="Times New Roman CYR" w:hAnsi="Times New Roman CYR" w:cs="Times New Roman CYR"/>
          <w:sz w:val="28"/>
          <w:szCs w:val="28"/>
        </w:rPr>
        <w:t>Дайвьет</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Став одним из сильнейших государств Юго-Восточной Азии, Вьетнам в XI, XV и XVIII вв. отстоял свою независимость в войнах с китайцами, в XIII веке отразил три вторжения монголов, в XV веке после многовековой борьбы подчинил находившуюся в центральной части современной СРВ </w:t>
      </w:r>
      <w:proofErr w:type="spellStart"/>
      <w:r>
        <w:rPr>
          <w:rFonts w:ascii="Times New Roman CYR" w:hAnsi="Times New Roman CYR" w:cs="Times New Roman CYR"/>
          <w:sz w:val="28"/>
          <w:szCs w:val="28"/>
        </w:rPr>
        <w:t>Чампу</w:t>
      </w:r>
      <w:proofErr w:type="spellEnd"/>
      <w:r>
        <w:rPr>
          <w:rFonts w:ascii="Times New Roman CYR" w:hAnsi="Times New Roman CYR" w:cs="Times New Roman CYR"/>
          <w:sz w:val="28"/>
          <w:szCs w:val="28"/>
        </w:rPr>
        <w:t xml:space="preserve">. В XVII веке страна распалась на два княжества, в XIX - Вьетнам объединила королевская династия </w:t>
      </w:r>
      <w:proofErr w:type="spellStart"/>
      <w:r>
        <w:rPr>
          <w:rFonts w:ascii="Times New Roman CYR" w:hAnsi="Times New Roman CYR" w:cs="Times New Roman CYR"/>
          <w:sz w:val="28"/>
          <w:szCs w:val="28"/>
        </w:rPr>
        <w:t>Нгуенов</w:t>
      </w:r>
      <w:proofErr w:type="spellEnd"/>
      <w:r>
        <w:rPr>
          <w:rFonts w:ascii="Times New Roman CYR" w:hAnsi="Times New Roman CYR" w:cs="Times New Roman CYR"/>
          <w:sz w:val="28"/>
          <w:szCs w:val="28"/>
        </w:rPr>
        <w:t xml:space="preserve">, перенесших столицу с севера (г. </w:t>
      </w:r>
      <w:proofErr w:type="spellStart"/>
      <w:r>
        <w:rPr>
          <w:rFonts w:ascii="Times New Roman CYR" w:hAnsi="Times New Roman CYR" w:cs="Times New Roman CYR"/>
          <w:sz w:val="28"/>
          <w:szCs w:val="28"/>
        </w:rPr>
        <w:t>Тханглонг</w:t>
      </w:r>
      <w:proofErr w:type="spellEnd"/>
      <w:r>
        <w:rPr>
          <w:rFonts w:ascii="Times New Roman CYR" w:hAnsi="Times New Roman CYR" w:cs="Times New Roman CYR"/>
          <w:sz w:val="28"/>
          <w:szCs w:val="28"/>
        </w:rPr>
        <w:t xml:space="preserve"> - современный Ханой) в центральную часть (г. </w:t>
      </w:r>
      <w:proofErr w:type="spellStart"/>
      <w:r>
        <w:rPr>
          <w:rFonts w:ascii="Times New Roman CYR" w:hAnsi="Times New Roman CYR" w:cs="Times New Roman CYR"/>
          <w:sz w:val="28"/>
          <w:szCs w:val="28"/>
        </w:rPr>
        <w:t>Хюэ</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1858-1884 гг. Вьетнам был захвачен Францией и разделен на три части: Тонкин (север), Аннам (центр) и Кохинхину (юг). В Аннаме и Тонкине колониальные власти сохранили номинальную власть императора.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японской оккупации (1941-1945 гг.) в результате победы Августовской революции 2 сентября 1945 г. Вьетнам был провозглашен независимым государством - Демократической Республикой Вьетнам (ДРВ). Вслед за этим более восьми лет (1945-1954 гг.) страна отстаивала свой </w:t>
      </w:r>
      <w:r>
        <w:rPr>
          <w:rFonts w:ascii="Times New Roman CYR" w:hAnsi="Times New Roman CYR" w:cs="Times New Roman CYR"/>
          <w:sz w:val="28"/>
          <w:szCs w:val="28"/>
        </w:rPr>
        <w:lastRenderedPageBreak/>
        <w:t>суверенитет в войне сопротивления с Францией.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июле 1954 г. состоялось подписание Женевских соглашений, закрепивших независимость и территориальную целостность Вьетнама и предусматривавших ее мирное воссоединение. Однако их выполнение было сорвано южновьетнамской администрацией при поддержке США. Американцы и их союзники (Австралия, Испания, Новая Зеландия, Республика Корея, Тайвань и др.) ввели свои войска в Южный Вьетнам. В 1964-1968 гг. и в 1971-1972 гг. ДРВ подверглась массированным бомбардировкам с воздуха и моря. 27 января 1973 г. в Париже было подписано Соглашение о прекращении войны и восстановлении мира во Вьетнаме. Армия США и воинские контингенты их сателлитов покинули страну. 30 апреля 1975 г. в результате наступления Вьетнамской народной армии и восстания местного населения южновьетнамский режим пал.</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преля 1976 г. состоялись всеобщие выборы в Национальное собрание единого Вьетнама. 02 июля 1976 года было объявлено о воссоединении страны и провозглашено создание Социалистической Республики Вьетнам.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Географические особенности страны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Климат страны тропический, муссонный с повышенной влажностью. В большинстве районов Вьетнама влажность колеблется от 80% и выше. Основная масса осадков приходится на сезон дождей, на сухой сезон приходится около 10 %. Вьетнам делится на три климатических района: Северный, Центральный и Южный. Во всех этих районах можно выделить два сезона: прохладный и сухой сезон (с ноября по апрель) и жаркий сезон дождей (с мая по октябрь).</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южном климатическом районе температура меняется мало, она находится в рамках +25</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 +30°С.</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северном районе страны средняя температура +12</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 +20°С. Лето в этой части Вьетнама начинается в апреле и длится до октября. Температура в этот период может достигать+30°С. Главной отличительной чертой климата </w:t>
      </w:r>
      <w:r>
        <w:rPr>
          <w:rFonts w:ascii="Times New Roman CYR" w:hAnsi="Times New Roman CYR" w:cs="Times New Roman CYR"/>
          <w:sz w:val="28"/>
          <w:szCs w:val="28"/>
        </w:rPr>
        <w:lastRenderedPageBreak/>
        <w:t>северного района является влажное жаркое лето в период экваториального муссона, который дует с Тихого океана, и сырая прохладная зима, на которую оказывают влияние холодные северо-западные ветра.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центральной части климат с продолжительными дождями в ноябре и декабре и сухими и жаркими летними месяцами. Существенное влияние на климат центрального района оказывает горный хребет </w:t>
      </w:r>
      <w:proofErr w:type="spellStart"/>
      <w:r>
        <w:rPr>
          <w:rFonts w:ascii="Times New Roman CYR" w:hAnsi="Times New Roman CYR" w:cs="Times New Roman CYR"/>
          <w:sz w:val="28"/>
          <w:szCs w:val="28"/>
        </w:rPr>
        <w:t>Чыонгшон</w:t>
      </w:r>
      <w:proofErr w:type="spellEnd"/>
      <w:r>
        <w:rPr>
          <w:rFonts w:ascii="Times New Roman CYR" w:hAnsi="Times New Roman CYR" w:cs="Times New Roman CYR"/>
          <w:sz w:val="28"/>
          <w:szCs w:val="28"/>
        </w:rPr>
        <w:t xml:space="preserve">, препятствующий проникновению влажных юго-западных ветров. Сезон дождей начинается в августе и достигает максимальной интенсивности в октябре-ноябре, когда в остальных областях страны устанавливается ясная погода. Зимние месяцы относительно прохладны.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Разница во времени с Москвой составляет +3 часа.</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Туристский потенциал Вьетнама</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имиджа страны - сложный и многосторонний процесс, одним из составляющих которого является создание внешнего имиджа страны, его образа, того, как данное государство воспринимает население других государств, средства массовой информации, внешние инвесторы. Внешний имидж представляет собой набор определенных элементов, таких как отношение потребителей к предлагаемому страной продукту (услуги), проводимая рекламная кампания и работа с общественностью (СМИ, инвесторы, население и т.п.), а также осязаемый имидж, воспринимаемый потенциальными потребителями».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множество определений понятия туризм, единственного общепринятого не существует. В изданном в 2001 году тезаурусе всемирной туристской организации туризм определяется, как категория путешествий, имеющая определенные разграничительные характеристики.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Термин туризм имеет множество толкований. Специалисты различных областей теории и практики толковали значение этого слова по-своему. Для экономики термин туризм рассматривали относительно вклада туризма в экономическое развитие страны, а также спроса предложения на тур услуги. В социологии и культурологии туризм </w:t>
      </w:r>
      <w:proofErr w:type="gramStart"/>
      <w:r>
        <w:rPr>
          <w:rFonts w:ascii="Times New Roman CYR" w:hAnsi="Times New Roman CYR" w:cs="Times New Roman CYR"/>
          <w:sz w:val="28"/>
          <w:szCs w:val="28"/>
        </w:rPr>
        <w:t>определяют</w:t>
      </w:r>
      <w:proofErr w:type="gramEnd"/>
      <w:r>
        <w:rPr>
          <w:rFonts w:ascii="Times New Roman CYR" w:hAnsi="Times New Roman CYR" w:cs="Times New Roman CYR"/>
          <w:sz w:val="28"/>
          <w:szCs w:val="28"/>
        </w:rPr>
        <w:t xml:space="preserve"> исследуют, основываясь на изучении обычаев и культуры страны, стилей жизни и моделей поведения туристов. В географии туризм расценивают по направленности туристских потоков и тому, какую нагрузку они оказывают на территории и природные ресурсы.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Британским туристским обществом в 1976 году было предложено определение: «Туризм - это временное краткосрочное передвижение людей в </w:t>
      </w:r>
      <w:proofErr w:type="spellStart"/>
      <w:r>
        <w:rPr>
          <w:rFonts w:ascii="Times New Roman CYR" w:hAnsi="Times New Roman CYR" w:cs="Times New Roman CYR"/>
          <w:sz w:val="28"/>
          <w:szCs w:val="28"/>
        </w:rPr>
        <w:t>дестинации</w:t>
      </w:r>
      <w:proofErr w:type="spellEnd"/>
      <w:r>
        <w:rPr>
          <w:rFonts w:ascii="Times New Roman CYR" w:hAnsi="Times New Roman CYR" w:cs="Times New Roman CYR"/>
          <w:sz w:val="28"/>
          <w:szCs w:val="28"/>
        </w:rPr>
        <w:t xml:space="preserve"> за пределами мест их постоянного проживания и работы, а также деятельность во время их пребывания в этих </w:t>
      </w:r>
      <w:proofErr w:type="spellStart"/>
      <w:r>
        <w:rPr>
          <w:rFonts w:ascii="Times New Roman CYR" w:hAnsi="Times New Roman CYR" w:cs="Times New Roman CYR"/>
          <w:sz w:val="28"/>
          <w:szCs w:val="28"/>
        </w:rPr>
        <w:t>дестинациях</w:t>
      </w:r>
      <w:proofErr w:type="spellEnd"/>
      <w:r>
        <w:rPr>
          <w:rFonts w:ascii="Times New Roman CYR" w:hAnsi="Times New Roman CYR" w:cs="Times New Roman CYR"/>
          <w:sz w:val="28"/>
          <w:szCs w:val="28"/>
        </w:rPr>
        <w:t>; он включает передвижение со всеми целями, а также однодневные посещения и экскурсии». В 1981 году Международной конференцией по отдыху, рекреации, туризму, проводившейся Международной ассоциацией научных экспертов по туризму (AIEST) и Британским туристским обществом это определение было принято в следующей редакции: «Туризм может быть определен как конкретные виды деятельности, самостоятельно избранные и предпринятые за пределами своей среды проживания. Туризм может включать или не включать ночевки за пределами дома».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со ст. 1 Федерального закона от 24.11.1996 № 132-ФЗ «Об основах туристской деятельности в Российской Федерации» (далее по тексту - «Закон № 132-ФЗ») «туризм - это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w:t>
      </w:r>
      <w:r>
        <w:rPr>
          <w:rFonts w:ascii="Times New Roman CYR" w:hAnsi="Times New Roman CYR" w:cs="Times New Roman CYR"/>
          <w:sz w:val="28"/>
          <w:szCs w:val="28"/>
        </w:rPr>
        <w:lastRenderedPageBreak/>
        <w:t>профессионально-деловых, религиозных и иных целях без занятия деятельностью, связанной с получением дохода от</w:t>
      </w:r>
      <w:proofErr w:type="gramEnd"/>
      <w:r>
        <w:rPr>
          <w:rFonts w:ascii="Times New Roman CYR" w:hAnsi="Times New Roman CYR" w:cs="Times New Roman CYR"/>
          <w:sz w:val="28"/>
          <w:szCs w:val="28"/>
        </w:rPr>
        <w:t xml:space="preserve"> источников в стране (месте) временного пребывания».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Классификацию видов туризма можно разделить на: 1) официальные (закрепленные в международных нормативных правовых актах и актах внутреннего законодательства) и 2) неофициальные (или научные, разработанные для научных и образовательных целей).</w:t>
      </w:r>
      <w:proofErr w:type="gram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уяснения сущности туристского потенциала Вьетнама необходимо рассмотреть, для каких именно видов туризма наиболее подходит данное государство.</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 Классификационные критерии и соответствующие им виды туризма</w:t>
      </w: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94"/>
        <w:gridCol w:w="4050"/>
        <w:gridCol w:w="4712"/>
      </w:tblGrid>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/п</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Базовый принцип классификации</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Виды туризма</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Территориальный принцип</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Мировой: Международный Внутренний Региональный: Межрегиональный </w:t>
            </w:r>
            <w:proofErr w:type="spellStart"/>
            <w:r>
              <w:rPr>
                <w:rFonts w:ascii="Times New Roman CYR" w:hAnsi="Times New Roman CYR" w:cs="Times New Roman CYR"/>
                <w:sz w:val="20"/>
                <w:szCs w:val="20"/>
              </w:rPr>
              <w:t>Внутрирегиональный</w:t>
            </w:r>
            <w:proofErr w:type="spellEnd"/>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Направленность турпотоков</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Въездной Выездной</w:t>
            </w:r>
            <w:proofErr w:type="gramStart"/>
            <w:r>
              <w:rPr>
                <w:rFonts w:ascii="Times New Roman CYR" w:hAnsi="Times New Roman CYR" w:cs="Times New Roman CYR"/>
                <w:sz w:val="20"/>
                <w:szCs w:val="20"/>
              </w:rPr>
              <w:t xml:space="preserve"> П</w:t>
            </w:r>
            <w:proofErr w:type="gramEnd"/>
            <w:r>
              <w:rPr>
                <w:rFonts w:ascii="Times New Roman CYR" w:hAnsi="Times New Roman CYR" w:cs="Times New Roman CYR"/>
                <w:sz w:val="20"/>
                <w:szCs w:val="20"/>
              </w:rPr>
              <w:t>о направленности обслуживания: Рецептивный Инициативный</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Организационный принцип</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 участию туриндустрии: </w:t>
            </w:r>
            <w:proofErr w:type="gramStart"/>
            <w:r>
              <w:rPr>
                <w:rFonts w:ascii="Times New Roman CYR" w:hAnsi="Times New Roman CYR" w:cs="Times New Roman CYR"/>
                <w:sz w:val="20"/>
                <w:szCs w:val="20"/>
              </w:rPr>
              <w:t>Организованный</w:t>
            </w:r>
            <w:proofErr w:type="gramEnd"/>
            <w:r>
              <w:rPr>
                <w:rFonts w:ascii="Times New Roman CYR" w:hAnsi="Times New Roman CYR" w:cs="Times New Roman CYR"/>
                <w:sz w:val="20"/>
                <w:szCs w:val="20"/>
              </w:rPr>
              <w:t xml:space="preserve"> (плановый) Неорганизованный (самодеятельный) По количеству участников: Групповой Индивидуальный</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Финансово-экономический принцип</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 источникам финансирования: </w:t>
            </w:r>
            <w:proofErr w:type="gramStart"/>
            <w:r>
              <w:rPr>
                <w:rFonts w:ascii="Times New Roman CYR" w:hAnsi="Times New Roman CYR" w:cs="Times New Roman CYR"/>
                <w:sz w:val="20"/>
                <w:szCs w:val="20"/>
              </w:rPr>
              <w:t>Коммерческий</w:t>
            </w:r>
            <w:proofErr w:type="gramEnd"/>
            <w:r>
              <w:rPr>
                <w:rFonts w:ascii="Times New Roman CYR" w:hAnsi="Times New Roman CYR" w:cs="Times New Roman CYR"/>
                <w:sz w:val="20"/>
                <w:szCs w:val="20"/>
              </w:rPr>
              <w:t xml:space="preserve"> Социальный Относительно баланса платежей: Активный Пассивный</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 используемых туристских ресурсов</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Пляжный Морской Речной Горный Пещерный</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Тип </w:t>
            </w:r>
            <w:proofErr w:type="gramStart"/>
            <w:r>
              <w:rPr>
                <w:rFonts w:ascii="Times New Roman CYR" w:hAnsi="Times New Roman CYR" w:cs="Times New Roman CYR"/>
                <w:sz w:val="20"/>
                <w:szCs w:val="20"/>
              </w:rPr>
              <w:t>туристской</w:t>
            </w:r>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дестинации</w:t>
            </w:r>
            <w:proofErr w:type="spellEnd"/>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Природный Культурный Городской Сельский Прибрежный</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 передвижения</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Пеший (пешеходный) Транспортный Комбинированный</w:t>
            </w:r>
            <w:proofErr w:type="gramStart"/>
            <w:r>
              <w:rPr>
                <w:rFonts w:ascii="Times New Roman CYR" w:hAnsi="Times New Roman CYR" w:cs="Times New Roman CYR"/>
                <w:sz w:val="20"/>
                <w:szCs w:val="20"/>
              </w:rPr>
              <w:t xml:space="preserve"> П</w:t>
            </w:r>
            <w:proofErr w:type="gramEnd"/>
            <w:r>
              <w:rPr>
                <w:rFonts w:ascii="Times New Roman CYR" w:hAnsi="Times New Roman CYR" w:cs="Times New Roman CYR"/>
                <w:sz w:val="20"/>
                <w:szCs w:val="20"/>
              </w:rPr>
              <w:t>о видам транспортных средств: Авиационный Железнодорожный Автомобильный Автобусный Круизный Космический</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Протяженность маршрута</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Ближний Дальний Соседний приграничный Межконтинентальный Кругосветный</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поездки</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Краткосрочный Среднесрочный Долгосрочный</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Субъектный принцип</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proofErr w:type="gramStart"/>
            <w:r>
              <w:rPr>
                <w:rFonts w:ascii="Times New Roman CYR" w:hAnsi="Times New Roman CYR" w:cs="Times New Roman CYR"/>
                <w:sz w:val="20"/>
                <w:szCs w:val="20"/>
              </w:rPr>
              <w:t>Семейный</w:t>
            </w:r>
            <w:proofErr w:type="gramEnd"/>
            <w:r>
              <w:rPr>
                <w:rFonts w:ascii="Times New Roman CYR" w:hAnsi="Times New Roman CYR" w:cs="Times New Roman CYR"/>
                <w:sz w:val="20"/>
                <w:szCs w:val="20"/>
              </w:rPr>
              <w:t xml:space="preserve"> Школьный Молодежный Детский Лиц «третьего» возраста Лиц «четвертого» возраста</w:t>
            </w:r>
          </w:p>
        </w:tc>
      </w:tr>
      <w:tr w:rsidR="00CE10D5">
        <w:tc>
          <w:tcPr>
            <w:tcW w:w="594"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405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Мотивационно-целевой принцип</w:t>
            </w:r>
          </w:p>
        </w:tc>
        <w:tc>
          <w:tcPr>
            <w:tcW w:w="4712"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 целям путешествия: Каникулярный туризм </w:t>
            </w:r>
            <w:r>
              <w:rPr>
                <w:rFonts w:ascii="Times New Roman CYR" w:hAnsi="Times New Roman CYR" w:cs="Times New Roman CYR"/>
                <w:sz w:val="20"/>
                <w:szCs w:val="20"/>
              </w:rPr>
              <w:lastRenderedPageBreak/>
              <w:t xml:space="preserve">Деловой туризм Каникулярный туризм: Культурный (культурно-познавательный) Посещение друзей и родственников (VFR-туризм) Образовательный Лечебно-оздоровительный Спортивный Духовно-просветительский (религиозный) Приключенческий Событийный Специализированный Деловой туризм: MICE-туризм Корпоративный </w:t>
            </w:r>
            <w:proofErr w:type="spellStart"/>
            <w:r>
              <w:rPr>
                <w:rFonts w:ascii="Times New Roman CYR" w:hAnsi="Times New Roman CYR" w:cs="Times New Roman CYR"/>
                <w:sz w:val="20"/>
                <w:szCs w:val="20"/>
              </w:rPr>
              <w:t>Конгрессный</w:t>
            </w:r>
            <w:proofErr w:type="spellEnd"/>
            <w:r>
              <w:rPr>
                <w:rFonts w:ascii="Times New Roman CYR" w:hAnsi="Times New Roman CYR" w:cs="Times New Roman CYR"/>
                <w:sz w:val="20"/>
                <w:szCs w:val="20"/>
              </w:rPr>
              <w:t xml:space="preserve"> Выставочный </w:t>
            </w:r>
            <w:proofErr w:type="spellStart"/>
            <w:r>
              <w:rPr>
                <w:rFonts w:ascii="Times New Roman CYR" w:hAnsi="Times New Roman CYR" w:cs="Times New Roman CYR"/>
                <w:sz w:val="20"/>
                <w:szCs w:val="20"/>
              </w:rPr>
              <w:t>Инсентив</w:t>
            </w:r>
            <w:proofErr w:type="spellEnd"/>
            <w:r>
              <w:rPr>
                <w:rFonts w:ascii="Times New Roman CYR" w:hAnsi="Times New Roman CYR" w:cs="Times New Roman CYR"/>
                <w:sz w:val="20"/>
                <w:szCs w:val="20"/>
              </w:rPr>
              <w:t xml:space="preserve"> (поощрительный) Ознакомительный (рекламно-информационный)</w:t>
            </w:r>
          </w:p>
        </w:tc>
      </w:tr>
    </w:tbl>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Вьетнам по мотивационно-целевому принципу. Этот принцип делит туризм на две категории: каникулярный туризм и деловой туризм.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Каникулярный туризм известен </w:t>
      </w:r>
      <w:proofErr w:type="gramStart"/>
      <w:r>
        <w:rPr>
          <w:rFonts w:ascii="Times New Roman CYR" w:hAnsi="Times New Roman CYR" w:cs="Times New Roman CYR"/>
          <w:sz w:val="28"/>
          <w:szCs w:val="28"/>
        </w:rPr>
        <w:t>также, как</w:t>
      </w:r>
      <w:proofErr w:type="gramEnd"/>
      <w:r>
        <w:rPr>
          <w:rFonts w:ascii="Times New Roman CYR" w:hAnsi="Times New Roman CYR" w:cs="Times New Roman CYR"/>
          <w:sz w:val="28"/>
          <w:szCs w:val="28"/>
        </w:rPr>
        <w:t xml:space="preserve"> досуговый или рекреационный туризм, представляет собой путешествие с целью отдыха и развлечений. Это самый популярный вид туризма. Вьетнам с его прекрасными пляжами идеально подходит для данного вида туризма. Особенно можно выделить пляжные курорты, такие как: Дананг, </w:t>
      </w:r>
      <w:proofErr w:type="spellStart"/>
      <w:r>
        <w:rPr>
          <w:rFonts w:ascii="Times New Roman CYR" w:hAnsi="Times New Roman CYR" w:cs="Times New Roman CYR"/>
          <w:sz w:val="28"/>
          <w:szCs w:val="28"/>
        </w:rPr>
        <w:t>Халонг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Нячанг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Муйне</w:t>
      </w:r>
      <w:proofErr w:type="spellEnd"/>
      <w:r>
        <w:rPr>
          <w:rFonts w:ascii="Times New Roman CYR" w:hAnsi="Times New Roman CYR" w:cs="Times New Roman CYR"/>
          <w:sz w:val="28"/>
          <w:szCs w:val="28"/>
        </w:rPr>
        <w:t xml:space="preserve">, Далат и </w:t>
      </w:r>
      <w:proofErr w:type="spellStart"/>
      <w:r>
        <w:rPr>
          <w:rFonts w:ascii="Times New Roman CYR" w:hAnsi="Times New Roman CYR" w:cs="Times New Roman CYR"/>
          <w:sz w:val="28"/>
          <w:szCs w:val="28"/>
        </w:rPr>
        <w:t>Фукуок</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Дананг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Город Дананг расположен в центральной части Вьетнама между городами Ханой и </w:t>
      </w:r>
      <w:proofErr w:type="spellStart"/>
      <w:r>
        <w:rPr>
          <w:rFonts w:ascii="Times New Roman CYR" w:hAnsi="Times New Roman CYR" w:cs="Times New Roman CYR"/>
          <w:sz w:val="28"/>
          <w:szCs w:val="28"/>
        </w:rPr>
        <w:t>Хощимиг</w:t>
      </w:r>
      <w:proofErr w:type="spellEnd"/>
      <w:r>
        <w:rPr>
          <w:rFonts w:ascii="Times New Roman CYR" w:hAnsi="Times New Roman CYR" w:cs="Times New Roman CYR"/>
          <w:sz w:val="28"/>
          <w:szCs w:val="28"/>
        </w:rPr>
        <w:t xml:space="preserve"> и отделен от Лаоса западной частью гор </w:t>
      </w:r>
      <w:proofErr w:type="spellStart"/>
      <w:r>
        <w:rPr>
          <w:rFonts w:ascii="Times New Roman CYR" w:hAnsi="Times New Roman CYR" w:cs="Times New Roman CYR"/>
          <w:sz w:val="28"/>
          <w:szCs w:val="28"/>
        </w:rPr>
        <w:t>TruongSon</w:t>
      </w:r>
      <w:proofErr w:type="spellEnd"/>
      <w:r>
        <w:rPr>
          <w:rFonts w:ascii="Times New Roman CYR" w:hAnsi="Times New Roman CYR" w:cs="Times New Roman CYR"/>
          <w:sz w:val="28"/>
          <w:szCs w:val="28"/>
        </w:rPr>
        <w:t xml:space="preserve">. Площадь Дананга составляет 1, 285.4 кв. Население на 2012 год 973,8 тысяч жителей. Дананг находится в середине Центрального Вьетнама, между Ханоем и Хошимином. Протяженность побережья Дананга составляет 150 км. Дананг обладает большим количеством достопримечательностей, но больше всего туристов привлекает музей </w:t>
      </w:r>
      <w:proofErr w:type="spellStart"/>
      <w:r>
        <w:rPr>
          <w:rFonts w:ascii="Times New Roman CYR" w:hAnsi="Times New Roman CYR" w:cs="Times New Roman CYR"/>
          <w:sz w:val="28"/>
          <w:szCs w:val="28"/>
        </w:rPr>
        <w:t>тямской</w:t>
      </w:r>
      <w:proofErr w:type="spellEnd"/>
      <w:r>
        <w:rPr>
          <w:rFonts w:ascii="Times New Roman CYR" w:hAnsi="Times New Roman CYR" w:cs="Times New Roman CYR"/>
          <w:sz w:val="28"/>
          <w:szCs w:val="28"/>
        </w:rPr>
        <w:t xml:space="preserve"> скульптуры. Также недалеко от Дананга находится самая длинная в мире подвесная канатная дорога. Она тянется от основания горы </w:t>
      </w:r>
      <w:proofErr w:type="spellStart"/>
      <w:r>
        <w:rPr>
          <w:rFonts w:ascii="Times New Roman CYR" w:hAnsi="Times New Roman CYR" w:cs="Times New Roman CYR"/>
          <w:sz w:val="28"/>
          <w:szCs w:val="28"/>
        </w:rPr>
        <w:t>Бана</w:t>
      </w:r>
      <w:proofErr w:type="spellEnd"/>
      <w:r>
        <w:rPr>
          <w:rFonts w:ascii="Times New Roman CYR" w:hAnsi="Times New Roman CYR" w:cs="Times New Roman CYR"/>
          <w:sz w:val="28"/>
          <w:szCs w:val="28"/>
        </w:rPr>
        <w:t xml:space="preserve"> до вершины соседней горы </w:t>
      </w:r>
      <w:proofErr w:type="spellStart"/>
      <w:proofErr w:type="gramStart"/>
      <w:r>
        <w:rPr>
          <w:rFonts w:ascii="Times New Roman CYR" w:hAnsi="Times New Roman CYR" w:cs="Times New Roman CYR"/>
          <w:sz w:val="28"/>
          <w:szCs w:val="28"/>
        </w:rPr>
        <w:t>горы</w:t>
      </w:r>
      <w:proofErr w:type="spellEnd"/>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Вонгнгует</w:t>
      </w:r>
      <w:proofErr w:type="spellEnd"/>
      <w:r>
        <w:rPr>
          <w:rFonts w:ascii="Times New Roman CYR" w:hAnsi="Times New Roman CYR" w:cs="Times New Roman CYR"/>
          <w:sz w:val="28"/>
          <w:szCs w:val="28"/>
        </w:rPr>
        <w:t xml:space="preserve">. С 1992 года на местном пляже </w:t>
      </w:r>
      <w:proofErr w:type="spellStart"/>
      <w:r>
        <w:rPr>
          <w:rFonts w:ascii="Times New Roman CYR" w:hAnsi="Times New Roman CYR" w:cs="Times New Roman CYR"/>
          <w:sz w:val="28"/>
          <w:szCs w:val="28"/>
        </w:rPr>
        <w:t>Чайна</w:t>
      </w:r>
      <w:proofErr w:type="spellEnd"/>
      <w:r>
        <w:rPr>
          <w:rFonts w:ascii="Times New Roman CYR" w:hAnsi="Times New Roman CYR" w:cs="Times New Roman CYR"/>
          <w:sz w:val="28"/>
          <w:szCs w:val="28"/>
        </w:rPr>
        <w:t xml:space="preserve"> бич проводится международный чемпионат по серфингу, что привлекает тысячи экстремальных людей со всех уголков планеты. Так же Дананг привлекателен тем, что из него легко можно добраться в соседний Лаос.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Халонг</w:t>
      </w:r>
      <w:proofErr w:type="spell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Площадь города </w:t>
      </w:r>
      <w:proofErr w:type="spellStart"/>
      <w:r>
        <w:rPr>
          <w:rFonts w:ascii="Times New Roman CYR" w:hAnsi="Times New Roman CYR" w:cs="Times New Roman CYR"/>
          <w:sz w:val="28"/>
          <w:szCs w:val="28"/>
        </w:rPr>
        <w:t>Халонг</w:t>
      </w:r>
      <w:proofErr w:type="spellEnd"/>
      <w:r>
        <w:rPr>
          <w:rFonts w:ascii="Times New Roman CYR" w:hAnsi="Times New Roman CYR" w:cs="Times New Roman CYR"/>
          <w:sz w:val="28"/>
          <w:szCs w:val="28"/>
        </w:rPr>
        <w:t xml:space="preserve"> составляет 271,5 </w:t>
      </w:r>
      <w:proofErr w:type="spellStart"/>
      <w:r>
        <w:rPr>
          <w:rFonts w:ascii="Times New Roman CYR" w:hAnsi="Times New Roman CYR" w:cs="Times New Roman CYR"/>
          <w:sz w:val="28"/>
          <w:szCs w:val="28"/>
        </w:rPr>
        <w:t>кв</w:t>
      </w:r>
      <w:proofErr w:type="spellEnd"/>
      <w:r>
        <w:rPr>
          <w:rFonts w:ascii="Times New Roman CYR" w:hAnsi="Times New Roman CYR" w:cs="Times New Roman CYR"/>
          <w:sz w:val="28"/>
          <w:szCs w:val="28"/>
        </w:rPr>
        <w:t xml:space="preserve"> км. Население, по данным на 2009 год: 215,915 жителей.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Халонг</w:t>
      </w:r>
      <w:proofErr w:type="spellEnd"/>
      <w:r>
        <w:rPr>
          <w:rFonts w:ascii="Times New Roman CYR" w:hAnsi="Times New Roman CYR" w:cs="Times New Roman CYR"/>
          <w:sz w:val="28"/>
          <w:szCs w:val="28"/>
        </w:rPr>
        <w:t xml:space="preserve"> является культурным, экономическим и политическим центром провинции </w:t>
      </w:r>
      <w:proofErr w:type="spellStart"/>
      <w:r>
        <w:rPr>
          <w:rFonts w:ascii="Times New Roman CYR" w:hAnsi="Times New Roman CYR" w:cs="Times New Roman CYR"/>
          <w:sz w:val="28"/>
          <w:szCs w:val="28"/>
        </w:rPr>
        <w:t>Куангнинь</w:t>
      </w:r>
      <w:proofErr w:type="spellEnd"/>
      <w:r>
        <w:rPr>
          <w:rFonts w:ascii="Times New Roman CYR" w:hAnsi="Times New Roman CYR" w:cs="Times New Roman CYR"/>
          <w:sz w:val="28"/>
          <w:szCs w:val="28"/>
        </w:rPr>
        <w:t xml:space="preserve">.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Город условно можно поделить на две части: Восточную и Западную. В восточной части сосредоточены вся промышленность, заводы. Так же в этой части города находится большинство офисных зданий. Западная часть города, которая также носит название </w:t>
      </w:r>
      <w:proofErr w:type="spellStart"/>
      <w:r>
        <w:rPr>
          <w:rFonts w:ascii="Times New Roman CYR" w:hAnsi="Times New Roman CYR" w:cs="Times New Roman CYR"/>
          <w:sz w:val="28"/>
          <w:szCs w:val="28"/>
        </w:rPr>
        <w:t>Байтяй</w:t>
      </w:r>
      <w:proofErr w:type="spellEnd"/>
      <w:r>
        <w:rPr>
          <w:rFonts w:ascii="Times New Roman CYR" w:hAnsi="Times New Roman CYR" w:cs="Times New Roman CYR"/>
          <w:sz w:val="28"/>
          <w:szCs w:val="28"/>
        </w:rPr>
        <w:t>, является туристской зоной.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Залив </w:t>
      </w:r>
      <w:proofErr w:type="spellStart"/>
      <w:r>
        <w:rPr>
          <w:rFonts w:ascii="Times New Roman CYR" w:hAnsi="Times New Roman CYR" w:cs="Times New Roman CYR"/>
          <w:sz w:val="28"/>
          <w:szCs w:val="28"/>
        </w:rPr>
        <w:t>Халонг</w:t>
      </w:r>
      <w:proofErr w:type="spellEnd"/>
      <w:r>
        <w:rPr>
          <w:rFonts w:ascii="Times New Roman CYR" w:hAnsi="Times New Roman CYR" w:cs="Times New Roman CYR"/>
          <w:sz w:val="28"/>
          <w:szCs w:val="28"/>
        </w:rPr>
        <w:t xml:space="preserve"> знаменит на весь мир и входит в список всемирного наследия ЮНЕСКО, что неизменно привлекает множество туристов каждый год.</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Нячанг</w:t>
      </w:r>
      <w:proofErr w:type="spell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Площадь города 251 </w:t>
      </w:r>
      <w:proofErr w:type="spellStart"/>
      <w:r>
        <w:rPr>
          <w:rFonts w:ascii="Times New Roman CYR" w:hAnsi="Times New Roman CYR" w:cs="Times New Roman CYR"/>
          <w:sz w:val="28"/>
          <w:szCs w:val="28"/>
        </w:rPr>
        <w:t>кв</w:t>
      </w:r>
      <w:proofErr w:type="spellEnd"/>
      <w:r>
        <w:rPr>
          <w:rFonts w:ascii="Times New Roman CYR" w:hAnsi="Times New Roman CYR" w:cs="Times New Roman CYR"/>
          <w:sz w:val="28"/>
          <w:szCs w:val="28"/>
        </w:rPr>
        <w:t xml:space="preserve"> км. Население по данным за 2008 год 362 тысяч человек.</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Нячанг</w:t>
      </w:r>
      <w:proofErr w:type="spellEnd"/>
      <w:r>
        <w:rPr>
          <w:rFonts w:ascii="Times New Roman CYR" w:hAnsi="Times New Roman CYR" w:cs="Times New Roman CYR"/>
          <w:sz w:val="28"/>
          <w:szCs w:val="28"/>
        </w:rPr>
        <w:t xml:space="preserve"> привлекает туристов своей природой. Город окружен прекраснейшими архипелагами, островами, горами, великолепными пляжами с белым песком и теплой водой. Этот город просто идеален для каникулярного туризма. Песчаный пляж имеет протяженность в 7 километров. Нужно отметить и тот факт, что количество осадков здесь гораздо </w:t>
      </w:r>
      <w:proofErr w:type="gramStart"/>
      <w:r>
        <w:rPr>
          <w:rFonts w:ascii="Times New Roman CYR" w:hAnsi="Times New Roman CYR" w:cs="Times New Roman CYR"/>
          <w:sz w:val="28"/>
          <w:szCs w:val="28"/>
        </w:rPr>
        <w:t>меньше</w:t>
      </w:r>
      <w:proofErr w:type="gramEnd"/>
      <w:r>
        <w:rPr>
          <w:rFonts w:ascii="Times New Roman CYR" w:hAnsi="Times New Roman CYR" w:cs="Times New Roman CYR"/>
          <w:sz w:val="28"/>
          <w:szCs w:val="28"/>
        </w:rPr>
        <w:t xml:space="preserve"> чем в других уголках Вьетнама. К западу от </w:t>
      </w:r>
      <w:proofErr w:type="spellStart"/>
      <w:r>
        <w:rPr>
          <w:rFonts w:ascii="Times New Roman CYR" w:hAnsi="Times New Roman CYR" w:cs="Times New Roman CYR"/>
          <w:sz w:val="28"/>
          <w:szCs w:val="28"/>
        </w:rPr>
        <w:t>Нячанга</w:t>
      </w:r>
      <w:proofErr w:type="spellEnd"/>
      <w:r>
        <w:rPr>
          <w:rFonts w:ascii="Times New Roman CYR" w:hAnsi="Times New Roman CYR" w:cs="Times New Roman CYR"/>
          <w:sz w:val="28"/>
          <w:szCs w:val="28"/>
        </w:rPr>
        <w:t xml:space="preserve"> можно найти бесконечные горные цепи, которые являются местом обитания разнообразных животных и птиц. Великолепные виды морского дна </w:t>
      </w:r>
      <w:proofErr w:type="spellStart"/>
      <w:r>
        <w:rPr>
          <w:rFonts w:ascii="Times New Roman CYR" w:hAnsi="Times New Roman CYR" w:cs="Times New Roman CYR"/>
          <w:sz w:val="28"/>
          <w:szCs w:val="28"/>
        </w:rPr>
        <w:t>Нячанга</w:t>
      </w:r>
      <w:proofErr w:type="spellEnd"/>
      <w:r>
        <w:rPr>
          <w:rFonts w:ascii="Times New Roman CYR" w:hAnsi="Times New Roman CYR" w:cs="Times New Roman CYR"/>
          <w:sz w:val="28"/>
          <w:szCs w:val="28"/>
        </w:rPr>
        <w:t xml:space="preserve"> делают его идеальным для дайвинга. Бухтя </w:t>
      </w:r>
      <w:proofErr w:type="spellStart"/>
      <w:r>
        <w:rPr>
          <w:rFonts w:ascii="Times New Roman CYR" w:hAnsi="Times New Roman CYR" w:cs="Times New Roman CYR"/>
          <w:sz w:val="28"/>
          <w:szCs w:val="28"/>
        </w:rPr>
        <w:t>Нячанг</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известна</w:t>
      </w:r>
      <w:proofErr w:type="gramEnd"/>
      <w:r>
        <w:rPr>
          <w:rFonts w:ascii="Times New Roman CYR" w:hAnsi="Times New Roman CYR" w:cs="Times New Roman CYR"/>
          <w:sz w:val="28"/>
          <w:szCs w:val="28"/>
        </w:rPr>
        <w:t xml:space="preserve"> тем, что входит в список 29 самых красивых заливов мира.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Муйне</w:t>
      </w:r>
      <w:proofErr w:type="spell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Муйне</w:t>
      </w:r>
      <w:proofErr w:type="spellEnd"/>
      <w:r>
        <w:rPr>
          <w:rFonts w:ascii="Times New Roman CYR" w:hAnsi="Times New Roman CYR" w:cs="Times New Roman CYR"/>
          <w:sz w:val="28"/>
          <w:szCs w:val="28"/>
        </w:rPr>
        <w:t xml:space="preserve"> расположен приблизительно в 220 км от центра Хошимина. Город представляет собой рыбацкую деревню</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Муйне</w:t>
      </w:r>
      <w:proofErr w:type="spellEnd"/>
      <w:r>
        <w:rPr>
          <w:rFonts w:ascii="Times New Roman CYR" w:hAnsi="Times New Roman CYR" w:cs="Times New Roman CYR"/>
          <w:sz w:val="28"/>
          <w:szCs w:val="28"/>
        </w:rPr>
        <w:t xml:space="preserve"> уже давно получил звание «Гавайи» Вьетнама. Характерными чертами места являются огромные песчаные дюны, извилистые дороги из </w:t>
      </w:r>
      <w:r>
        <w:rPr>
          <w:rFonts w:ascii="Times New Roman CYR" w:hAnsi="Times New Roman CYR" w:cs="Times New Roman CYR"/>
          <w:sz w:val="28"/>
          <w:szCs w:val="28"/>
        </w:rPr>
        <w:lastRenderedPageBreak/>
        <w:t xml:space="preserve">красного, желтого и белого песка, которые пролегают под кокосовыми пальмами, красивые ряды </w:t>
      </w:r>
      <w:proofErr w:type="gramStart"/>
      <w:r>
        <w:rPr>
          <w:rFonts w:ascii="Times New Roman CYR" w:hAnsi="Times New Roman CYR" w:cs="Times New Roman CYR"/>
          <w:sz w:val="28"/>
          <w:szCs w:val="28"/>
        </w:rPr>
        <w:t>скал</w:t>
      </w:r>
      <w:proofErr w:type="gramEnd"/>
      <w:r>
        <w:rPr>
          <w:rFonts w:ascii="Times New Roman CYR" w:hAnsi="Times New Roman CYR" w:cs="Times New Roman CYR"/>
          <w:sz w:val="28"/>
          <w:szCs w:val="28"/>
        </w:rPr>
        <w:t xml:space="preserve"> у подножья которых плещется море. Типичным для </w:t>
      </w:r>
      <w:proofErr w:type="spellStart"/>
      <w:r>
        <w:rPr>
          <w:rFonts w:ascii="Times New Roman CYR" w:hAnsi="Times New Roman CYR" w:cs="Times New Roman CYR"/>
          <w:sz w:val="28"/>
          <w:szCs w:val="28"/>
        </w:rPr>
        <w:t>Муйне</w:t>
      </w:r>
      <w:proofErr w:type="spellEnd"/>
      <w:r>
        <w:rPr>
          <w:rFonts w:ascii="Times New Roman CYR" w:hAnsi="Times New Roman CYR" w:cs="Times New Roman CYR"/>
          <w:sz w:val="28"/>
          <w:szCs w:val="28"/>
        </w:rPr>
        <w:t xml:space="preserve"> является находящийся в движении из-за ветра золотой песок, который издалека похож на движущиеся волны.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Муйне</w:t>
      </w:r>
      <w:proofErr w:type="spellEnd"/>
      <w:r>
        <w:rPr>
          <w:rFonts w:ascii="Times New Roman CYR" w:hAnsi="Times New Roman CYR" w:cs="Times New Roman CYR"/>
          <w:sz w:val="28"/>
          <w:szCs w:val="28"/>
        </w:rPr>
        <w:t xml:space="preserve"> является идеальным местом для отдыха и релаксации. Он известен как «курортная столица» Вьетнама. Туристы </w:t>
      </w:r>
      <w:proofErr w:type="gramStart"/>
      <w:r>
        <w:rPr>
          <w:rFonts w:ascii="Times New Roman CYR" w:hAnsi="Times New Roman CYR" w:cs="Times New Roman CYR"/>
          <w:sz w:val="28"/>
          <w:szCs w:val="28"/>
        </w:rPr>
        <w:t>могут</w:t>
      </w:r>
      <w:proofErr w:type="gramEnd"/>
      <w:r>
        <w:rPr>
          <w:rFonts w:ascii="Times New Roman CYR" w:hAnsi="Times New Roman CYR" w:cs="Times New Roman CYR"/>
          <w:sz w:val="28"/>
          <w:szCs w:val="28"/>
        </w:rPr>
        <w:t xml:space="preserve"> как плавать в синей воде моря и расслабляться на пляже, так и попробовать себя в активном отдыхе, таком как </w:t>
      </w:r>
      <w:proofErr w:type="spellStart"/>
      <w:r>
        <w:rPr>
          <w:rFonts w:ascii="Times New Roman CYR" w:hAnsi="Times New Roman CYR" w:cs="Times New Roman CYR"/>
          <w:sz w:val="28"/>
          <w:szCs w:val="28"/>
        </w:rPr>
        <w:t>кайтборд</w:t>
      </w:r>
      <w:proofErr w:type="spellEnd"/>
      <w:r>
        <w:rPr>
          <w:rFonts w:ascii="Times New Roman CYR" w:hAnsi="Times New Roman CYR" w:cs="Times New Roman CYR"/>
          <w:sz w:val="28"/>
          <w:szCs w:val="28"/>
        </w:rPr>
        <w:t xml:space="preserve"> и виндсерфинг.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Далат</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Площадь составляет 390,5 кв. км. Население по данным за 2007 год 197 тысяч жителей.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Далат расположен примерно в 308 км к северо-востоку от города Хошимин. Город был основан в 1897 году. В Далате находится множество естественных и искусственных озер, </w:t>
      </w:r>
      <w:proofErr w:type="gramStart"/>
      <w:r>
        <w:rPr>
          <w:rFonts w:ascii="Times New Roman CYR" w:hAnsi="Times New Roman CYR" w:cs="Times New Roman CYR"/>
          <w:sz w:val="28"/>
          <w:szCs w:val="28"/>
        </w:rPr>
        <w:t>такие</w:t>
      </w:r>
      <w:proofErr w:type="gramEnd"/>
      <w:r>
        <w:rPr>
          <w:rFonts w:ascii="Times New Roman CYR" w:hAnsi="Times New Roman CYR" w:cs="Times New Roman CYR"/>
          <w:sz w:val="28"/>
          <w:szCs w:val="28"/>
        </w:rPr>
        <w:t xml:space="preserve"> как: </w:t>
      </w:r>
      <w:proofErr w:type="spellStart"/>
      <w:r>
        <w:rPr>
          <w:rFonts w:ascii="Times New Roman CYR" w:hAnsi="Times New Roman CYR" w:cs="Times New Roman CYR"/>
          <w:sz w:val="28"/>
          <w:szCs w:val="28"/>
        </w:rPr>
        <w:t>HoXuanHuong,ThanTho</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DaThien</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TuyenLam</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Умеренный климат Далата отлично подходит для растений, поэтому на улицах города можно встретить множество прекрасных цветов, таких как орхидеи, розы, лилии и камелии.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Фукуок</w:t>
      </w:r>
      <w:proofErr w:type="spell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Остров расположен в Сиамском заливе и является крупнейшим островом во Вьетнаме.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Островной район </w:t>
      </w:r>
      <w:proofErr w:type="spellStart"/>
      <w:r>
        <w:rPr>
          <w:rFonts w:ascii="Times New Roman CYR" w:hAnsi="Times New Roman CYR" w:cs="Times New Roman CYR"/>
          <w:sz w:val="28"/>
          <w:szCs w:val="28"/>
        </w:rPr>
        <w:t>Фукуок</w:t>
      </w:r>
      <w:proofErr w:type="spellEnd"/>
      <w:r>
        <w:rPr>
          <w:rFonts w:ascii="Times New Roman CYR" w:hAnsi="Times New Roman CYR" w:cs="Times New Roman CYR"/>
          <w:sz w:val="28"/>
          <w:szCs w:val="28"/>
        </w:rPr>
        <w:t xml:space="preserve"> включает в себя 36 островов различной величины размеров, из которых </w:t>
      </w:r>
      <w:proofErr w:type="spellStart"/>
      <w:r>
        <w:rPr>
          <w:rFonts w:ascii="Times New Roman CYR" w:hAnsi="Times New Roman CYR" w:cs="Times New Roman CYR"/>
          <w:sz w:val="28"/>
          <w:szCs w:val="28"/>
        </w:rPr>
        <w:t>Фукуок</w:t>
      </w:r>
      <w:proofErr w:type="spellEnd"/>
      <w:r>
        <w:rPr>
          <w:rFonts w:ascii="Times New Roman CYR" w:hAnsi="Times New Roman CYR" w:cs="Times New Roman CYR"/>
          <w:sz w:val="28"/>
          <w:szCs w:val="28"/>
        </w:rPr>
        <w:t xml:space="preserve"> является самым крупным. Его площадь составляет 573км</w:t>
      </w:r>
      <w:r>
        <w:rPr>
          <w:rFonts w:ascii="Times New Roman" w:hAnsi="Times New Roman" w:cs="Times New Roman"/>
          <w:sz w:val="28"/>
          <w:szCs w:val="28"/>
        </w:rPr>
        <w:t xml:space="preserve">². </w:t>
      </w:r>
      <w:r>
        <w:rPr>
          <w:rFonts w:ascii="Times New Roman CYR" w:hAnsi="Times New Roman CYR" w:cs="Times New Roman CYR"/>
          <w:sz w:val="28"/>
          <w:szCs w:val="28"/>
        </w:rPr>
        <w:t xml:space="preserve">На острове господствует муссонный климат, который характеризуется 2 четко выраженными сезонами, сезон дождей (с июня по ноябрь) и сухой сезон (с декабря по май).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Фукуок</w:t>
      </w:r>
      <w:proofErr w:type="spellEnd"/>
      <w:r>
        <w:rPr>
          <w:rFonts w:ascii="Times New Roman CYR" w:hAnsi="Times New Roman CYR" w:cs="Times New Roman CYR"/>
          <w:sz w:val="28"/>
          <w:szCs w:val="28"/>
        </w:rPr>
        <w:t xml:space="preserve"> называют «изумрудный остров» из-за его природных богатств. На </w:t>
      </w:r>
      <w:r>
        <w:rPr>
          <w:rFonts w:ascii="Times New Roman CYR" w:hAnsi="Times New Roman CYR" w:cs="Times New Roman CYR"/>
          <w:sz w:val="28"/>
          <w:szCs w:val="28"/>
        </w:rPr>
        <w:lastRenderedPageBreak/>
        <w:t xml:space="preserve">острове можно найти большое количество красивых пляжей. Также туристам может быть интересен национальный парк </w:t>
      </w:r>
      <w:proofErr w:type="spellStart"/>
      <w:r>
        <w:rPr>
          <w:rFonts w:ascii="Times New Roman CYR" w:hAnsi="Times New Roman CYR" w:cs="Times New Roman CYR"/>
          <w:sz w:val="28"/>
          <w:szCs w:val="28"/>
        </w:rPr>
        <w:t>Фукуок</w:t>
      </w:r>
      <w:proofErr w:type="spellEnd"/>
      <w:r>
        <w:rPr>
          <w:rFonts w:ascii="Times New Roman CYR" w:hAnsi="Times New Roman CYR" w:cs="Times New Roman CYR"/>
          <w:sz w:val="28"/>
          <w:szCs w:val="28"/>
        </w:rPr>
        <w:t xml:space="preserve"> площадью 31,422 га. В национальном парке можно наблюдать более 929 видов растений, 89 видов твердых кораллов, 19 видов мягких коралл, 62 видов морских водорослей.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растущей заинтересованностью островом и огромными потоками иностранных туристов, со 2 декабря 2012 года введен в эксплуатацию Международный аэропорт </w:t>
      </w:r>
      <w:proofErr w:type="spellStart"/>
      <w:r>
        <w:rPr>
          <w:rFonts w:ascii="Times New Roman CYR" w:hAnsi="Times New Roman CYR" w:cs="Times New Roman CYR"/>
          <w:sz w:val="28"/>
          <w:szCs w:val="28"/>
        </w:rPr>
        <w:t>Фукуок</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Культурно-познавательный туризм. По мнению ряда авторов, культурный туризм позволяет получать знание о человеке и обществе, об их взаимодействии с природой и создаваемой ими средой, изучает социокультурный и социотехнический аспекты функционирования, развития и управления изменениями, развивая «диалогичность» мышления и обеспечивая разумную меру культурной глобализации. В повседневной жизни культурно-познавательный туризм заключается в посещении и знакомстве с объектами и явлениями культуры какого-либо народа или страны. Во Вьетнаме есть множество прекрасных музеев, что делает эту страну привлекательной с точки зрения культурно-познавательного туризма. В стране можно обнаружить 7300 исторических, археологических и архитектурных памятников.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культурно-познавательный туризм вместе с </w:t>
      </w:r>
      <w:proofErr w:type="gramStart"/>
      <w:r>
        <w:rPr>
          <w:rFonts w:ascii="Times New Roman CYR" w:hAnsi="Times New Roman CYR" w:cs="Times New Roman CYR"/>
          <w:sz w:val="28"/>
          <w:szCs w:val="28"/>
        </w:rPr>
        <w:t>пляжным</w:t>
      </w:r>
      <w:proofErr w:type="gramEnd"/>
      <w:r>
        <w:rPr>
          <w:rFonts w:ascii="Times New Roman CYR" w:hAnsi="Times New Roman CYR" w:cs="Times New Roman CYR"/>
          <w:sz w:val="28"/>
          <w:szCs w:val="28"/>
        </w:rPr>
        <w:t>, приносит большой доход экономике страны и привлекает большой поток туристов. Рассмотрим самые популярные среди туристов регионы Вьетнама с их достопримечательностями.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Ханой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сайта tripadvisor.ru Ханой занимает 8 место в списке самых популярных туристских направлений.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Ханое можно увидеть около 600 пагод и храмов. В городе самое большое количество достопримечательностей, по сравнению с другими городами страны.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Вьетнамский музей этнологии.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Музей этнологии был создан с целью сохранения культурного наследия этнических групп. Музей посвящен быту и культуре 54 официально признанных этнических групп </w:t>
      </w:r>
      <w:proofErr w:type="spellStart"/>
      <w:r>
        <w:rPr>
          <w:rFonts w:ascii="Times New Roman CYR" w:hAnsi="Times New Roman CYR" w:cs="Times New Roman CYR"/>
          <w:sz w:val="28"/>
          <w:szCs w:val="28"/>
        </w:rPr>
        <w:t>Вьетнама</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иссия</w:t>
      </w:r>
      <w:proofErr w:type="spellEnd"/>
      <w:r>
        <w:rPr>
          <w:rFonts w:ascii="Times New Roman CYR" w:hAnsi="Times New Roman CYR" w:cs="Times New Roman CYR"/>
          <w:sz w:val="28"/>
          <w:szCs w:val="28"/>
        </w:rPr>
        <w:t xml:space="preserve"> музея заключается в сборе, документировании, исследовании, сохранении и демонстрации культурных и исторических вотчин различных этнических групп страны. На сегодняшний день в музее экспонируется 15 тысяч памятников, 2190 слайдов, 42000 фотографий, 237 аудиокассет, 373 видеокассеты и 25 компакт-дисков.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Храм Литературы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Храм Литературы - это старейший и самый выдающийся памятник образованию в стране. Основанием для создания храма послужили два различных, но в тоже время связанных между собой учреждения: место поклонения Конфуцию - Храм литературы, и первый национальный университет. Первый был построен в 1070 году, второй в 1076 году. Вьетнамский король</w:t>
      </w:r>
      <w:proofErr w:type="gramStart"/>
      <w:r>
        <w:rPr>
          <w:rFonts w:ascii="Times New Roman CYR" w:hAnsi="Times New Roman CYR" w:cs="Times New Roman CYR"/>
          <w:sz w:val="28"/>
          <w:szCs w:val="28"/>
        </w:rPr>
        <w:t xml:space="preserve"> Л</w:t>
      </w:r>
      <w:proofErr w:type="gramEnd"/>
      <w:r>
        <w:rPr>
          <w:rFonts w:ascii="Times New Roman CYR" w:hAnsi="Times New Roman CYR" w:cs="Times New Roman CYR"/>
          <w:sz w:val="28"/>
          <w:szCs w:val="28"/>
        </w:rPr>
        <w:t xml:space="preserve">и </w:t>
      </w:r>
      <w:proofErr w:type="spellStart"/>
      <w:r>
        <w:rPr>
          <w:rFonts w:ascii="Times New Roman CYR" w:hAnsi="Times New Roman CYR" w:cs="Times New Roman CYR"/>
          <w:sz w:val="28"/>
          <w:szCs w:val="28"/>
        </w:rPr>
        <w:t>Тхань</w:t>
      </w:r>
      <w:proofErr w:type="spellEnd"/>
      <w:r>
        <w:rPr>
          <w:rFonts w:ascii="Times New Roman CYR" w:hAnsi="Times New Roman CYR" w:cs="Times New Roman CYR"/>
          <w:sz w:val="28"/>
          <w:szCs w:val="28"/>
        </w:rPr>
        <w:t xml:space="preserve"> Тонг, находясь под сильным влиянием Китая, построил Храм литературы в честь Конфуция, которого он почитал, как образец совершенства обучения. Шесть лет спустя был открыт национальный университет для обучения гражданской службе, который стал первым университетом Вьетнама. В нем обучали литературной композиции, классическому конфуцианству и т.д.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Храм литературы находится примерно в 10 километрах от озера Хоан Кием. Музей переносит посетителей прямо в центр насыщенной событиями истории вьетнамского народа. Храм Литературы представляет собой несколько внутренних дворов, расположенных с юга на север, охваченную тремя тропинками, проходящими через всю длину Храма, которые, в свою очередь, разделены несколькими воротами. По всему периметру Храм окружен кирпичными стенами. Самой известной частью здания является крыша, чьи острые края направлены вверх.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Как одну из наиболее привлекательных реликвий храма можно выделить колокол 1768 года. Вместе с колоколом можно обнаружить плиту с текстами или мелодиями. Перед колоколом, приблизительно в 50 метрах, находится огромный барабан.</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Храм привлекает внимание тем, что является одним из немногих мест, посвященных Конфуцию.</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Мавзолей</w:t>
      </w:r>
      <w:proofErr w:type="gramStart"/>
      <w:r>
        <w:rPr>
          <w:rFonts w:ascii="Times New Roman CYR" w:hAnsi="Times New Roman CYR" w:cs="Times New Roman CYR"/>
          <w:sz w:val="28"/>
          <w:szCs w:val="28"/>
        </w:rPr>
        <w:t xml:space="preserve"> Х</w:t>
      </w:r>
      <w:proofErr w:type="gramEnd"/>
      <w:r>
        <w:rPr>
          <w:rFonts w:ascii="Times New Roman CYR" w:hAnsi="Times New Roman CYR" w:cs="Times New Roman CYR"/>
          <w:sz w:val="28"/>
          <w:szCs w:val="28"/>
        </w:rPr>
        <w:t>о Ши Мина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Мавзолей Президента</w:t>
      </w:r>
      <w:proofErr w:type="gramStart"/>
      <w:r>
        <w:rPr>
          <w:rFonts w:ascii="Times New Roman CYR" w:hAnsi="Times New Roman CYR" w:cs="Times New Roman CYR"/>
          <w:sz w:val="28"/>
          <w:szCs w:val="28"/>
        </w:rPr>
        <w:t xml:space="preserve"> Х</w:t>
      </w:r>
      <w:proofErr w:type="gramEnd"/>
      <w:r>
        <w:rPr>
          <w:rFonts w:ascii="Times New Roman CYR" w:hAnsi="Times New Roman CYR" w:cs="Times New Roman CYR"/>
          <w:sz w:val="28"/>
          <w:szCs w:val="28"/>
        </w:rPr>
        <w:t>о Ши Мина имеет форму большого лотоса, который символизирует благородные нравственные качества вьетнамского народа и Президента. Экстерьер выполнен из серого гранита, в то время как интерьер выполнен из серого, черного и красного полированного камня. Материалы, составляющие здание от внешнего гранита до дерева в интерьере, были пожертвованы людьми со всех уголков страны.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Тело</w:t>
      </w:r>
      <w:proofErr w:type="gramStart"/>
      <w:r>
        <w:rPr>
          <w:rFonts w:ascii="Times New Roman CYR" w:hAnsi="Times New Roman CYR" w:cs="Times New Roman CYR"/>
          <w:sz w:val="28"/>
          <w:szCs w:val="28"/>
        </w:rPr>
        <w:t xml:space="preserve"> Х</w:t>
      </w:r>
      <w:proofErr w:type="gramEnd"/>
      <w:r>
        <w:rPr>
          <w:rFonts w:ascii="Times New Roman CYR" w:hAnsi="Times New Roman CYR" w:cs="Times New Roman CYR"/>
          <w:sz w:val="28"/>
          <w:szCs w:val="28"/>
        </w:rPr>
        <w:t xml:space="preserve">о Ши Мина находится во втором отделе мавзолея. Прямо к нему, на второй этаж, ведет каменная лестница. Президент находится в стеклянном саркофаге под контролем почетного караула из </w:t>
      </w:r>
      <w:proofErr w:type="gramStart"/>
      <w:r>
        <w:rPr>
          <w:rFonts w:ascii="Times New Roman CYR" w:hAnsi="Times New Roman CYR" w:cs="Times New Roman CYR"/>
          <w:sz w:val="28"/>
          <w:szCs w:val="28"/>
        </w:rPr>
        <w:t>четырехчасовых</w:t>
      </w:r>
      <w:proofErr w:type="gramEnd"/>
      <w:r>
        <w:rPr>
          <w:rFonts w:ascii="Times New Roman CYR" w:hAnsi="Times New Roman CYR" w:cs="Times New Roman CYR"/>
          <w:sz w:val="28"/>
          <w:szCs w:val="28"/>
        </w:rPr>
        <w:t>, стоящих у каждого угла гроба.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Вьетнамский национальный музей истории.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Исторический музей Вьетнама расположен в Ханое, недалеко от Городского театра. В залах музея выставлены многочисленные ценные экспонаты, рассказывающие о разных периодах истории вьетнамского народа. Это возможно самый информативный и полезный музей для тех, кто хочет подробно узнать историю Вьетнама.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Музей женщин</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Вьетнамский Женский музей был создан в 1987 году и управляется вьетнамским союзом женщин.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Миссия музея - повышение общественного сознания и понимание истории, </w:t>
      </w:r>
      <w:r>
        <w:rPr>
          <w:rFonts w:ascii="Times New Roman CYR" w:hAnsi="Times New Roman CYR" w:cs="Times New Roman CYR"/>
          <w:sz w:val="28"/>
          <w:szCs w:val="28"/>
        </w:rPr>
        <w:lastRenderedPageBreak/>
        <w:t>культурного наследия вьетнамских женщин.</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Древний город </w:t>
      </w:r>
      <w:proofErr w:type="spellStart"/>
      <w:r>
        <w:rPr>
          <w:rFonts w:ascii="Times New Roman CYR" w:hAnsi="Times New Roman CYR" w:cs="Times New Roman CYR"/>
          <w:sz w:val="28"/>
          <w:szCs w:val="28"/>
        </w:rPr>
        <w:t>Хойан</w:t>
      </w:r>
      <w:proofErr w:type="spell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Находится в центральной части страны в 793 км от Ханоя и 930 км от Хошимина. В 1999 году был признан Юнеско мировым культурным наследием.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Хошимин</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Музей жертв войны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Музей был открыт в сентябре 1975 году. Основная экспозиция музея посвящена участию США во Вьетнамской войне. Коллекция музея размещена в нескольких залах и подразделяется на восемь тем. Коллекция венной техники находится прямо во дворе музея. Здесь можно увидеть истребитель F-5, вертолет UH-1, штурмовик A-1, танк M48, и неразорвавшиеся боеприпасы.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самом музее представлены в основном фотографии, демонстрирующие весь ужас войны и ее последствия. Фотографии изображают последствия химического оружия "</w:t>
      </w:r>
      <w:proofErr w:type="spellStart"/>
      <w:r>
        <w:rPr>
          <w:rFonts w:ascii="Times New Roman CYR" w:hAnsi="Times New Roman CYR" w:cs="Times New Roman CYR"/>
          <w:sz w:val="28"/>
          <w:szCs w:val="28"/>
        </w:rPr>
        <w:t>agentorange</w:t>
      </w:r>
      <w:proofErr w:type="spellEnd"/>
      <w:r>
        <w:rPr>
          <w:rFonts w:ascii="Times New Roman CYR" w:hAnsi="Times New Roman CYR" w:cs="Times New Roman CYR"/>
          <w:sz w:val="28"/>
          <w:szCs w:val="28"/>
        </w:rPr>
        <w:t>", фосфорных бомб и напалма.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музее стоит гильотина, которая использовалась для казни заключенных. Последний раз ей пользовались в 1960 году.</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Коллекция музея насчитывает более 20 000 документов и экспонатов.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Музей традиционной вьетнамской медицины в Хошимине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Музей был открыт в помощь людям, которые хотят изучать и исследовать традиционную медицину. Центральный элемент коллекции музея - 3000 сортов традиционных вьетнамских трав, некоторые из них сохранились с каменного </w:t>
      </w:r>
      <w:proofErr w:type="spellStart"/>
      <w:r>
        <w:rPr>
          <w:rFonts w:ascii="Times New Roman CYR" w:hAnsi="Times New Roman CYR" w:cs="Times New Roman CYR"/>
          <w:sz w:val="28"/>
          <w:szCs w:val="28"/>
        </w:rPr>
        <w:t>века</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акже</w:t>
      </w:r>
      <w:proofErr w:type="spellEnd"/>
      <w:r>
        <w:rPr>
          <w:rFonts w:ascii="Times New Roman CYR" w:hAnsi="Times New Roman CYR" w:cs="Times New Roman CYR"/>
          <w:sz w:val="28"/>
          <w:szCs w:val="28"/>
        </w:rPr>
        <w:t xml:space="preserve"> в музее можно увидеть множество инструментов, которые использовались для изготовления лекарств и коллекцию различной посуды необходимой для приготовления и хранения снадобий.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Дананг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Музей </w:t>
      </w:r>
      <w:proofErr w:type="spellStart"/>
      <w:r>
        <w:rPr>
          <w:rFonts w:ascii="Times New Roman CYR" w:hAnsi="Times New Roman CYR" w:cs="Times New Roman CYR"/>
          <w:sz w:val="28"/>
          <w:szCs w:val="28"/>
        </w:rPr>
        <w:t>тямской</w:t>
      </w:r>
      <w:proofErr w:type="spellEnd"/>
      <w:r>
        <w:rPr>
          <w:rFonts w:ascii="Times New Roman CYR" w:hAnsi="Times New Roman CYR" w:cs="Times New Roman CYR"/>
          <w:sz w:val="28"/>
          <w:szCs w:val="28"/>
        </w:rPr>
        <w:t xml:space="preserve"> скульптуры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китайским хроникам, королевство </w:t>
      </w:r>
      <w:proofErr w:type="spellStart"/>
      <w:r>
        <w:rPr>
          <w:rFonts w:ascii="Times New Roman CYR" w:hAnsi="Times New Roman CYR" w:cs="Times New Roman CYR"/>
          <w:sz w:val="28"/>
          <w:szCs w:val="28"/>
        </w:rPr>
        <w:t>Тямпа</w:t>
      </w:r>
      <w:proofErr w:type="spellEnd"/>
      <w:r>
        <w:rPr>
          <w:rFonts w:ascii="Times New Roman CYR" w:hAnsi="Times New Roman CYR" w:cs="Times New Roman CYR"/>
          <w:sz w:val="28"/>
          <w:szCs w:val="28"/>
        </w:rPr>
        <w:t xml:space="preserve"> было основано в 192 </w:t>
      </w:r>
      <w:r>
        <w:rPr>
          <w:rFonts w:ascii="Times New Roman CYR" w:hAnsi="Times New Roman CYR" w:cs="Times New Roman CYR"/>
          <w:sz w:val="28"/>
          <w:szCs w:val="28"/>
        </w:rPr>
        <w:lastRenderedPageBreak/>
        <w:t xml:space="preserve">году нашей эры. Территория королевства простиралась с юга провинции </w:t>
      </w:r>
      <w:proofErr w:type="spellStart"/>
      <w:r>
        <w:rPr>
          <w:rFonts w:ascii="Times New Roman CYR" w:hAnsi="Times New Roman CYR" w:cs="Times New Roman CYR"/>
          <w:sz w:val="28"/>
          <w:szCs w:val="28"/>
        </w:rPr>
        <w:t>Куанх</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Бинь</w:t>
      </w:r>
      <w:proofErr w:type="spellEnd"/>
      <w:r>
        <w:rPr>
          <w:rFonts w:ascii="Times New Roman CYR" w:hAnsi="Times New Roman CYR" w:cs="Times New Roman CYR"/>
          <w:sz w:val="28"/>
          <w:szCs w:val="28"/>
        </w:rPr>
        <w:t xml:space="preserve"> до дельты реки </w:t>
      </w:r>
      <w:proofErr w:type="spellStart"/>
      <w:r>
        <w:rPr>
          <w:rFonts w:ascii="Times New Roman CYR" w:hAnsi="Times New Roman CYR" w:cs="Times New Roman CYR"/>
          <w:sz w:val="28"/>
          <w:szCs w:val="28"/>
        </w:rPr>
        <w:t>Донгнай</w:t>
      </w:r>
      <w:proofErr w:type="spellEnd"/>
      <w:r>
        <w:rPr>
          <w:rFonts w:ascii="Times New Roman CYR" w:hAnsi="Times New Roman CYR" w:cs="Times New Roman CYR"/>
          <w:sz w:val="28"/>
          <w:szCs w:val="28"/>
        </w:rPr>
        <w:t xml:space="preserve">. Первое здание музея было открыто в 1919 году. Идея создания музея </w:t>
      </w:r>
      <w:proofErr w:type="spellStart"/>
      <w:r>
        <w:rPr>
          <w:rFonts w:ascii="Times New Roman CYR" w:hAnsi="Times New Roman CYR" w:cs="Times New Roman CYR"/>
          <w:sz w:val="28"/>
          <w:szCs w:val="28"/>
        </w:rPr>
        <w:t>тямской</w:t>
      </w:r>
      <w:proofErr w:type="spellEnd"/>
      <w:r>
        <w:rPr>
          <w:rFonts w:ascii="Times New Roman CYR" w:hAnsi="Times New Roman CYR" w:cs="Times New Roman CYR"/>
          <w:sz w:val="28"/>
          <w:szCs w:val="28"/>
        </w:rPr>
        <w:t xml:space="preserve"> скульптуры была предложена археологическим департаментом EFEO в 1902 году. Музей был построен в 1915 </w:t>
      </w:r>
      <w:proofErr w:type="spellStart"/>
      <w:r>
        <w:rPr>
          <w:rFonts w:ascii="Times New Roman CYR" w:hAnsi="Times New Roman CYR" w:cs="Times New Roman CYR"/>
          <w:sz w:val="28"/>
          <w:szCs w:val="28"/>
        </w:rPr>
        <w:t>году</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го</w:t>
      </w:r>
      <w:proofErr w:type="spellEnd"/>
      <w:r>
        <w:rPr>
          <w:rFonts w:ascii="Times New Roman CYR" w:hAnsi="Times New Roman CYR" w:cs="Times New Roman CYR"/>
          <w:sz w:val="28"/>
          <w:szCs w:val="28"/>
        </w:rPr>
        <w:t xml:space="preserve"> два раза расширяли, но оригинальная архитектура хорошо сохранилась. Первый раз здание расширяли в 1930 году, тогда к нему добавили две новые галереи. В 2002 году музей снова был расширен, к нему пристроили новое двухэтажное здание. Скульптуры в музее выполнены в основном из песчаника и терракоты, с несколькими бронзовыми частями. Так же в музее есть коллекция одежды, фотографий и фильмов. Разделы скульптуры из песчаника считается самым ценным. Он включает в себя пьедесталы, статуи богов, скульптуры священных животных и символов, архитектурные украшения c </w:t>
      </w:r>
      <w:proofErr w:type="spellStart"/>
      <w:r>
        <w:rPr>
          <w:rFonts w:ascii="Times New Roman CYR" w:hAnsi="Times New Roman CYR" w:cs="Times New Roman CYR"/>
          <w:sz w:val="28"/>
          <w:szCs w:val="28"/>
        </w:rPr>
        <w:t>тямских</w:t>
      </w:r>
      <w:proofErr w:type="spellEnd"/>
      <w:r>
        <w:rPr>
          <w:rFonts w:ascii="Times New Roman CYR" w:hAnsi="Times New Roman CYR" w:cs="Times New Roman CYR"/>
          <w:sz w:val="28"/>
          <w:szCs w:val="28"/>
        </w:rPr>
        <w:t xml:space="preserve"> храмов. Музей знаменит тем, что в нем хранится самая большая коллекция </w:t>
      </w:r>
      <w:proofErr w:type="spellStart"/>
      <w:r>
        <w:rPr>
          <w:rFonts w:ascii="Times New Roman CYR" w:hAnsi="Times New Roman CYR" w:cs="Times New Roman CYR"/>
          <w:sz w:val="28"/>
          <w:szCs w:val="28"/>
        </w:rPr>
        <w:t>тямской</w:t>
      </w:r>
      <w:proofErr w:type="spellEnd"/>
      <w:r>
        <w:rPr>
          <w:rFonts w:ascii="Times New Roman CYR" w:hAnsi="Times New Roman CYR" w:cs="Times New Roman CYR"/>
          <w:sz w:val="28"/>
          <w:szCs w:val="28"/>
        </w:rPr>
        <w:t xml:space="preserve"> скульптуры в мире.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Образовательный туризм - это путешествие, где обучение является главной целью поездки. Во Вьетнаме наиболее популярен вид образовательного туризма с целью изучения языка. Многие университеты предлагают языковые программы, курсы и стажировки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Спортивный туризм - это туризм с целью занятий физкультурой и спортом. Самые популярные виды спортивного туризма во Вьетнаме - дайвинг и </w:t>
      </w:r>
      <w:proofErr w:type="spellStart"/>
      <w:r>
        <w:rPr>
          <w:rFonts w:ascii="Times New Roman CYR" w:hAnsi="Times New Roman CYR" w:cs="Times New Roman CYR"/>
          <w:sz w:val="28"/>
          <w:szCs w:val="28"/>
        </w:rPr>
        <w:t>кайтинг</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Главными дайвинг курортами Вьетнама считаются </w:t>
      </w:r>
      <w:proofErr w:type="spellStart"/>
      <w:r>
        <w:rPr>
          <w:rFonts w:ascii="Times New Roman CYR" w:hAnsi="Times New Roman CYR" w:cs="Times New Roman CYR"/>
          <w:sz w:val="28"/>
          <w:szCs w:val="28"/>
        </w:rPr>
        <w:t>Нячанг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Хойан</w:t>
      </w:r>
      <w:proofErr w:type="spellEnd"/>
      <w:r>
        <w:rPr>
          <w:rFonts w:ascii="Times New Roman CYR" w:hAnsi="Times New Roman CYR" w:cs="Times New Roman CYR"/>
          <w:sz w:val="28"/>
          <w:szCs w:val="28"/>
        </w:rPr>
        <w:t xml:space="preserve">, острова </w:t>
      </w:r>
      <w:proofErr w:type="spellStart"/>
      <w:r>
        <w:rPr>
          <w:rFonts w:ascii="Times New Roman CYR" w:hAnsi="Times New Roman CYR" w:cs="Times New Roman CYR"/>
          <w:sz w:val="28"/>
          <w:szCs w:val="28"/>
        </w:rPr>
        <w:t>Кондао</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Фукуок</w:t>
      </w:r>
      <w:proofErr w:type="spellEnd"/>
      <w:r>
        <w:rPr>
          <w:rFonts w:ascii="Times New Roman CYR" w:hAnsi="Times New Roman CYR" w:cs="Times New Roman CYR"/>
          <w:sz w:val="28"/>
          <w:szCs w:val="28"/>
        </w:rPr>
        <w:t>. Подводный мир страны поражает обилием всевозможных рыб, осьминогов, каракатиц, скатов, барракуд и не только. Также, погрузившись можно обнаружить невероятное разнообразие кораллов и ярких водорослей.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Самым популярным местом для </w:t>
      </w:r>
      <w:proofErr w:type="spellStart"/>
      <w:r>
        <w:rPr>
          <w:rFonts w:ascii="Times New Roman CYR" w:hAnsi="Times New Roman CYR" w:cs="Times New Roman CYR"/>
          <w:sz w:val="28"/>
          <w:szCs w:val="28"/>
        </w:rPr>
        <w:t>кайтинга</w:t>
      </w:r>
      <w:proofErr w:type="spellEnd"/>
      <w:r>
        <w:rPr>
          <w:rFonts w:ascii="Times New Roman CYR" w:hAnsi="Times New Roman CYR" w:cs="Times New Roman CYR"/>
          <w:sz w:val="28"/>
          <w:szCs w:val="28"/>
        </w:rPr>
        <w:t xml:space="preserve"> считается </w:t>
      </w:r>
      <w:proofErr w:type="spellStart"/>
      <w:r>
        <w:rPr>
          <w:rFonts w:ascii="Times New Roman CYR" w:hAnsi="Times New Roman CYR" w:cs="Times New Roman CYR"/>
          <w:sz w:val="28"/>
          <w:szCs w:val="28"/>
        </w:rPr>
        <w:t>Муйне</w:t>
      </w:r>
      <w:proofErr w:type="spellEnd"/>
      <w:r>
        <w:rPr>
          <w:rFonts w:ascii="Times New Roman CYR" w:hAnsi="Times New Roman CYR" w:cs="Times New Roman CYR"/>
          <w:sz w:val="28"/>
          <w:szCs w:val="28"/>
        </w:rPr>
        <w:t xml:space="preserve">. Идеальным временем для </w:t>
      </w:r>
      <w:proofErr w:type="spellStart"/>
      <w:r>
        <w:rPr>
          <w:rFonts w:ascii="Times New Roman CYR" w:hAnsi="Times New Roman CYR" w:cs="Times New Roman CYR"/>
          <w:sz w:val="28"/>
          <w:szCs w:val="28"/>
        </w:rPr>
        <w:t>кайтсерфинга</w:t>
      </w:r>
      <w:proofErr w:type="spellEnd"/>
      <w:r>
        <w:rPr>
          <w:rFonts w:ascii="Times New Roman CYR" w:hAnsi="Times New Roman CYR" w:cs="Times New Roman CYR"/>
          <w:sz w:val="28"/>
          <w:szCs w:val="28"/>
        </w:rPr>
        <w:t xml:space="preserve"> считается период с октября по апрель.</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любителям активного отдыха может быть интересно посещения </w:t>
      </w:r>
      <w:r>
        <w:rPr>
          <w:rFonts w:ascii="Times New Roman CYR" w:hAnsi="Times New Roman CYR" w:cs="Times New Roman CYR"/>
          <w:sz w:val="28"/>
          <w:szCs w:val="28"/>
        </w:rPr>
        <w:lastRenderedPageBreak/>
        <w:t xml:space="preserve">острова </w:t>
      </w:r>
      <w:proofErr w:type="spellStart"/>
      <w:r>
        <w:rPr>
          <w:rFonts w:ascii="Times New Roman CYR" w:hAnsi="Times New Roman CYR" w:cs="Times New Roman CYR"/>
          <w:sz w:val="28"/>
          <w:szCs w:val="28"/>
        </w:rPr>
        <w:t>Хонтам</w:t>
      </w:r>
      <w:proofErr w:type="spellEnd"/>
      <w:r>
        <w:rPr>
          <w:rFonts w:ascii="Times New Roman CYR" w:hAnsi="Times New Roman CYR" w:cs="Times New Roman CYR"/>
          <w:sz w:val="28"/>
          <w:szCs w:val="28"/>
        </w:rPr>
        <w:t>, где очень популярно катание на водных лыжах и полеты на парашютах.</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Район Сапа тоже привлекает любителей спортивного туризма. Здесь находится гора </w:t>
      </w:r>
      <w:proofErr w:type="spellStart"/>
      <w:r>
        <w:rPr>
          <w:rFonts w:ascii="Times New Roman CYR" w:hAnsi="Times New Roman CYR" w:cs="Times New Roman CYR"/>
          <w:sz w:val="28"/>
          <w:szCs w:val="28"/>
        </w:rPr>
        <w:t>Фансипан</w:t>
      </w:r>
      <w:proofErr w:type="spellEnd"/>
      <w:r>
        <w:rPr>
          <w:rFonts w:ascii="Times New Roman CYR" w:hAnsi="Times New Roman CYR" w:cs="Times New Roman CYR"/>
          <w:sz w:val="28"/>
          <w:szCs w:val="28"/>
        </w:rPr>
        <w:t xml:space="preserve"> (3,143 м), которая является самой высокой точкой не только во Вьетнаме, но и на всем Индокитайском полуострове. 2 февраля 2016 года состоялось открытие канатной дороги из долины </w:t>
      </w:r>
      <w:proofErr w:type="spellStart"/>
      <w:r>
        <w:rPr>
          <w:rFonts w:ascii="Times New Roman CYR" w:hAnsi="Times New Roman CYR" w:cs="Times New Roman CYR"/>
          <w:sz w:val="28"/>
          <w:szCs w:val="28"/>
        </w:rPr>
        <w:t>Муонг</w:t>
      </w:r>
      <w:proofErr w:type="spell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Хоа</w:t>
      </w:r>
      <w:proofErr w:type="spellEnd"/>
      <w:r>
        <w:rPr>
          <w:rFonts w:ascii="Times New Roman CYR" w:hAnsi="Times New Roman CYR" w:cs="Times New Roman CYR"/>
          <w:sz w:val="28"/>
          <w:szCs w:val="28"/>
        </w:rPr>
        <w:t xml:space="preserve"> на</w:t>
      </w:r>
      <w:proofErr w:type="gramEnd"/>
      <w:r>
        <w:rPr>
          <w:rFonts w:ascii="Times New Roman CYR" w:hAnsi="Times New Roman CYR" w:cs="Times New Roman CYR"/>
          <w:sz w:val="28"/>
          <w:szCs w:val="28"/>
        </w:rPr>
        <w:t xml:space="preserve"> вершину горы. </w:t>
      </w:r>
      <w:proofErr w:type="gramStart"/>
      <w:r>
        <w:rPr>
          <w:rFonts w:ascii="Times New Roman CYR" w:hAnsi="Times New Roman CYR" w:cs="Times New Roman CYR"/>
          <w:sz w:val="28"/>
          <w:szCs w:val="28"/>
        </w:rPr>
        <w:t>Эта канатная дорога считается самой длинной из существующих (6 282 метра) и занесена в книгу рекордов Гиннеса.</w:t>
      </w:r>
      <w:proofErr w:type="gram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Деловой туризм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Вьетнам стремится создать все необходимые условия для увеличения количества деловых командировок представителей и руководителей российских фирм. В этой связи государственные вьетнамские авиалинии выступили с инициативой снижения для них цен на авиабилеты и предоставления разнообразных туристских услуг.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Нельзя не упомянуть о стремительно набирающем популярность во Вьетнаме виде туризма - экологическом. «Экологический туризм - это путешествия к относительно неискаженным или незагрязненным областям с уникальными природными объектами». Во Вьетнаме находится большое количество национальных парков и заповедников. Самым известным парком является парк Кат </w:t>
      </w:r>
      <w:proofErr w:type="spellStart"/>
      <w:r>
        <w:rPr>
          <w:rFonts w:ascii="Times New Roman CYR" w:hAnsi="Times New Roman CYR" w:cs="Times New Roman CYR"/>
          <w:sz w:val="28"/>
          <w:szCs w:val="28"/>
        </w:rPr>
        <w:t>Тиен</w:t>
      </w:r>
      <w:proofErr w:type="spellEnd"/>
      <w:r>
        <w:rPr>
          <w:rFonts w:ascii="Times New Roman CYR" w:hAnsi="Times New Roman CYR" w:cs="Times New Roman CYR"/>
          <w:sz w:val="28"/>
          <w:szCs w:val="28"/>
        </w:rPr>
        <w:t xml:space="preserve">. Он входит в реестр программы ЮНЕСКО «Человек и биосфера». Так же этот парк входит в список биосферных заповедников ЮНЕСКО. Всего в этом списке 9 достопримечательностей Вьетнама: мангровый заповедник Кан </w:t>
      </w:r>
      <w:proofErr w:type="spellStart"/>
      <w:r>
        <w:rPr>
          <w:rFonts w:ascii="Times New Roman CYR" w:hAnsi="Times New Roman CYR" w:cs="Times New Roman CYR"/>
          <w:sz w:val="28"/>
          <w:szCs w:val="28"/>
        </w:rPr>
        <w:t>Зо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Донгнай</w:t>
      </w:r>
      <w:proofErr w:type="spellEnd"/>
      <w:r>
        <w:rPr>
          <w:rFonts w:ascii="Times New Roman CYR" w:hAnsi="Times New Roman CYR" w:cs="Times New Roman CYR"/>
          <w:sz w:val="28"/>
          <w:szCs w:val="28"/>
        </w:rPr>
        <w:t xml:space="preserve"> (бывший Кат </w:t>
      </w:r>
      <w:proofErr w:type="spellStart"/>
      <w:r>
        <w:rPr>
          <w:rFonts w:ascii="Times New Roman CYR" w:hAnsi="Times New Roman CYR" w:cs="Times New Roman CYR"/>
          <w:sz w:val="28"/>
          <w:szCs w:val="28"/>
        </w:rPr>
        <w:t>Тиен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Катба</w:t>
      </w:r>
      <w:proofErr w:type="spellEnd"/>
      <w:r>
        <w:rPr>
          <w:rFonts w:ascii="Times New Roman CYR" w:hAnsi="Times New Roman CYR" w:cs="Times New Roman CYR"/>
          <w:sz w:val="28"/>
          <w:szCs w:val="28"/>
        </w:rPr>
        <w:t xml:space="preserve">, дельта Красной реки, </w:t>
      </w:r>
      <w:proofErr w:type="spellStart"/>
      <w:r>
        <w:rPr>
          <w:rFonts w:ascii="Times New Roman CYR" w:hAnsi="Times New Roman CYR" w:cs="Times New Roman CYR"/>
          <w:sz w:val="28"/>
          <w:szCs w:val="28"/>
        </w:rPr>
        <w:t>Киензанг</w:t>
      </w:r>
      <w:proofErr w:type="spellEnd"/>
      <w:r>
        <w:rPr>
          <w:rFonts w:ascii="Times New Roman CYR" w:hAnsi="Times New Roman CYR" w:cs="Times New Roman CYR"/>
          <w:sz w:val="28"/>
          <w:szCs w:val="28"/>
        </w:rPr>
        <w:t xml:space="preserve">, западная часть провинции </w:t>
      </w:r>
      <w:proofErr w:type="spellStart"/>
      <w:r>
        <w:rPr>
          <w:rFonts w:ascii="Times New Roman CYR" w:hAnsi="Times New Roman CYR" w:cs="Times New Roman CYR"/>
          <w:sz w:val="28"/>
          <w:szCs w:val="28"/>
        </w:rPr>
        <w:t>Нгеан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Муикамау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Кулаотям</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w:t>
      </w:r>
      <w:proofErr w:type="spell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ойан</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Лангбианг</w:t>
      </w:r>
      <w:proofErr w:type="spellEnd"/>
      <w:r>
        <w:rPr>
          <w:rFonts w:ascii="Times New Roman CYR" w:hAnsi="Times New Roman CYR" w:cs="Times New Roman CYR"/>
          <w:sz w:val="28"/>
          <w:szCs w:val="28"/>
        </w:rPr>
        <w:t xml:space="preserve">. Любителям экологического туризма, также может быть интересен национальный парк </w:t>
      </w:r>
      <w:proofErr w:type="spellStart"/>
      <w:r>
        <w:rPr>
          <w:rFonts w:ascii="Times New Roman CYR" w:hAnsi="Times New Roman CYR" w:cs="Times New Roman CYR"/>
          <w:sz w:val="28"/>
          <w:szCs w:val="28"/>
        </w:rPr>
        <w:t>Фонгня-Кебанг</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Парк входит в список всемирного наследия ЮНЕСКО, на его территории можно найти тропические леса, гроты и подземные </w:t>
      </w:r>
      <w:r>
        <w:rPr>
          <w:rFonts w:ascii="Times New Roman CYR" w:hAnsi="Times New Roman CYR" w:cs="Times New Roman CYR"/>
          <w:sz w:val="28"/>
          <w:szCs w:val="28"/>
        </w:rPr>
        <w:lastRenderedPageBreak/>
        <w:t>реки.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итоги данной главы, следует отметить, что во Вьетнаме развиваются различные виды туризма. Наиболее привлекательными, на наш взгляд, являются</w:t>
      </w:r>
      <w:proofErr w:type="gramStart"/>
      <w:r>
        <w:rPr>
          <w:rFonts w:ascii="Times New Roman CYR" w:hAnsi="Times New Roman CYR" w:cs="Times New Roman CYR"/>
          <w:sz w:val="28"/>
          <w:szCs w:val="28"/>
        </w:rPr>
        <w:t>:</w:t>
      </w:r>
      <w:proofErr w:type="gram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Каникулярный туризм;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Культурно-познавательный туризм;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Образовательный туризм;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Спортивный туризм;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Деловой туризм;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Экологический туризм.</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Анализ туристского потенциала Вьетнама</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Рынок туристских услуг во Вьетнаме</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Каждое государство - это уникальный по набору конгломерат ценностей, национальных интересов, особенностей географического положения, характеристик внутригосударственной экономической системы, социальных и политических процессов, этнических и культурных особенностей, традиций, нравов, обычаев и иных параметров, эволюционирующих в развивающемся сообществе людей.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Вьетнам обладает особенным потенциалом для развития туризма. В стране имеются в достаточном объеме как природно-рекреационные ресурсы, так и значительное количество историко-культурных объектов. В результате продвижения и повышения качества туристских услуг международный туризм во Вьетнаме уже имеет замечательные достижения.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 понятие «рынок туристских услуг» можно определить, как сферу реализации данных услуг и проявления экономических отношений, возникающих между покупателями и продавцами данных услуг.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данного типа рынка имеются три субъекта: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организаторы и продавцы туров (к которым можно отнести туроператоров и </w:t>
      </w:r>
      <w:proofErr w:type="spellStart"/>
      <w:r>
        <w:rPr>
          <w:rFonts w:ascii="Times New Roman CYR" w:hAnsi="Times New Roman CYR" w:cs="Times New Roman CYR"/>
          <w:sz w:val="28"/>
          <w:szCs w:val="28"/>
        </w:rPr>
        <w:t>турагентов</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контрагенты (к ним относятся перевозчики, гостиницы, рестораны и т.д.);</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потребители (сами туристы).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 важную роль на рынке туризма, как и на любом другом рынке, занимают спрос и предложение.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Спрос на туристском рынке следует понимать, как потребность и заинтересованность туристами в том или ином направлении отдыха. В данном </w:t>
      </w:r>
      <w:r>
        <w:rPr>
          <w:rFonts w:ascii="Times New Roman CYR" w:hAnsi="Times New Roman CYR" w:cs="Times New Roman CYR"/>
          <w:sz w:val="28"/>
          <w:szCs w:val="28"/>
        </w:rPr>
        <w:lastRenderedPageBreak/>
        <w:t xml:space="preserve">контексте спрос условно можно разделить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потенциальный, формирующийся, сложившийся и сезонный.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Спрос на туристские направления зависит от множества различных факторов. Например, желание туриста посетить страну будет непременно зависеть от ее климатических и географических особенностей. Кроме того, немаловажное значение в предпочтении места посещения занимает политическая и экономическая стабильность. Уровень безопасности равным образом является одним из решающих факторов при выборе направления для путешествия.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предложению на рынке туристских услуг следует отнести направления, а также объем туров, которые продавцы туристских услуг готовы предложить покупателям. Предложение услуг туризма зависит от многих факторов, среди которых наиболее важными являются объем туристских ресурсов и уровень развития туристской индустрии.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Что касается состава рынка туризма, то он представляет собой совокупность транспорта, средств размещения, мест питания и проведения досуга, а также объектов для культурного, спортивного, оздоровительного и других назначений.</w:t>
      </w:r>
      <w:proofErr w:type="gramEnd"/>
      <w:r>
        <w:rPr>
          <w:rFonts w:ascii="Times New Roman CYR" w:hAnsi="Times New Roman CYR" w:cs="Times New Roman CYR"/>
          <w:sz w:val="28"/>
          <w:szCs w:val="28"/>
        </w:rPr>
        <w:t xml:space="preserve"> Кроме того, в состав рынка входят предприятия, осуществляющие туроператорскую и турагентскую деятельность, и фирмы, предоставляющие экскурсионные услуги.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Сфера туризма оказывает серьезное влияние на развитие логистики в стране. С ростом востребованности Вьетнама как туристского направления развивается и его транспортная система. На данный момент логистическая система Вьетнама проходит через ряд положительных перемен. Доходы от перевозок зарубежных путешественников составляют в среднем 14% общей суммы доходов от туризма.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Она включает в себя несколько разновидностей транспорта, но с точки </w:t>
      </w:r>
      <w:r>
        <w:rPr>
          <w:rFonts w:ascii="Times New Roman CYR" w:hAnsi="Times New Roman CYR" w:cs="Times New Roman CYR"/>
          <w:sz w:val="28"/>
          <w:szCs w:val="28"/>
        </w:rPr>
        <w:lastRenderedPageBreak/>
        <w:t xml:space="preserve">зрения привлекательности туризма особое значение имеют четыре вида транспорта: авиационный, автомобильный, железнодорожный и водный. Уровень развития любого из них определяется густотой сети трасс, их качеством, уровнем подвижного состава и особенностями организации перевозок.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Авиаперевозки развиваются гораздо быстрее других видов транспорта. «Вьетнам имеет 21 аэропорт, в том числе 8 международных аэропортов. Это международный аэропорт </w:t>
      </w:r>
      <w:proofErr w:type="spellStart"/>
      <w:r>
        <w:rPr>
          <w:rFonts w:ascii="Times New Roman CYR" w:hAnsi="Times New Roman CYR" w:cs="Times New Roman CYR"/>
          <w:sz w:val="28"/>
          <w:szCs w:val="28"/>
        </w:rPr>
        <w:t>Нойбай</w:t>
      </w:r>
      <w:proofErr w:type="spellEnd"/>
      <w:r>
        <w:rPr>
          <w:rFonts w:ascii="Times New Roman CYR" w:hAnsi="Times New Roman CYR" w:cs="Times New Roman CYR"/>
          <w:sz w:val="28"/>
          <w:szCs w:val="28"/>
        </w:rPr>
        <w:t xml:space="preserve"> (Ханой), </w:t>
      </w:r>
      <w:proofErr w:type="spellStart"/>
      <w:r>
        <w:rPr>
          <w:rFonts w:ascii="Times New Roman CYR" w:hAnsi="Times New Roman CYR" w:cs="Times New Roman CYR"/>
          <w:sz w:val="28"/>
          <w:szCs w:val="28"/>
        </w:rPr>
        <w:t>Таншонньят</w:t>
      </w:r>
      <w:proofErr w:type="spellEnd"/>
      <w:r>
        <w:rPr>
          <w:rFonts w:ascii="Times New Roman CYR" w:hAnsi="Times New Roman CYR" w:cs="Times New Roman CYR"/>
          <w:sz w:val="28"/>
          <w:szCs w:val="28"/>
        </w:rPr>
        <w:t xml:space="preserve"> (Хошимин), Да </w:t>
      </w:r>
      <w:proofErr w:type="spellStart"/>
      <w:r>
        <w:rPr>
          <w:rFonts w:ascii="Times New Roman CYR" w:hAnsi="Times New Roman CYR" w:cs="Times New Roman CYR"/>
          <w:sz w:val="28"/>
          <w:szCs w:val="28"/>
        </w:rPr>
        <w:t>Нанг</w:t>
      </w:r>
      <w:proofErr w:type="spellEnd"/>
      <w:r>
        <w:rPr>
          <w:rFonts w:ascii="Times New Roman CYR" w:hAnsi="Times New Roman CYR" w:cs="Times New Roman CYR"/>
          <w:sz w:val="28"/>
          <w:szCs w:val="28"/>
        </w:rPr>
        <w:t xml:space="preserve"> (Дананг), Кан </w:t>
      </w:r>
      <w:proofErr w:type="spellStart"/>
      <w:r>
        <w:rPr>
          <w:rFonts w:ascii="Times New Roman CYR" w:hAnsi="Times New Roman CYR" w:cs="Times New Roman CYR"/>
          <w:sz w:val="28"/>
          <w:szCs w:val="28"/>
        </w:rPr>
        <w:t>Тхо</w:t>
      </w:r>
      <w:proofErr w:type="spellEnd"/>
      <w:r>
        <w:rPr>
          <w:rFonts w:ascii="Times New Roman CYR" w:hAnsi="Times New Roman CYR" w:cs="Times New Roman CYR"/>
          <w:sz w:val="28"/>
          <w:szCs w:val="28"/>
        </w:rPr>
        <w:t xml:space="preserve"> (Кан </w:t>
      </w:r>
      <w:proofErr w:type="spellStart"/>
      <w:r>
        <w:rPr>
          <w:rFonts w:ascii="Times New Roman CYR" w:hAnsi="Times New Roman CYR" w:cs="Times New Roman CYR"/>
          <w:sz w:val="28"/>
          <w:szCs w:val="28"/>
        </w:rPr>
        <w:t>Тхо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Кам</w:t>
      </w:r>
      <w:proofErr w:type="spellEnd"/>
      <w:r>
        <w:rPr>
          <w:rFonts w:ascii="Times New Roman CYR" w:hAnsi="Times New Roman CYR" w:cs="Times New Roman CYR"/>
          <w:sz w:val="28"/>
          <w:szCs w:val="28"/>
        </w:rPr>
        <w:t xml:space="preserve"> Рань (</w:t>
      </w:r>
      <w:proofErr w:type="spellStart"/>
      <w:r>
        <w:rPr>
          <w:rFonts w:ascii="Times New Roman CYR" w:hAnsi="Times New Roman CYR" w:cs="Times New Roman CYR"/>
          <w:sz w:val="28"/>
          <w:szCs w:val="28"/>
        </w:rPr>
        <w:t>КханьХоа</w:t>
      </w:r>
      <w:proofErr w:type="spellEnd"/>
      <w:r>
        <w:rPr>
          <w:rFonts w:ascii="Times New Roman CYR" w:hAnsi="Times New Roman CYR" w:cs="Times New Roman CYR"/>
          <w:sz w:val="28"/>
          <w:szCs w:val="28"/>
        </w:rPr>
        <w:t>), Фу Бай (</w:t>
      </w:r>
      <w:proofErr w:type="spellStart"/>
      <w:r>
        <w:rPr>
          <w:rFonts w:ascii="Times New Roman CYR" w:hAnsi="Times New Roman CYR" w:cs="Times New Roman CYR"/>
          <w:sz w:val="28"/>
          <w:szCs w:val="28"/>
        </w:rPr>
        <w:t>Хюэ</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Чу</w:t>
      </w:r>
      <w:proofErr w:type="gramEnd"/>
      <w:r>
        <w:rPr>
          <w:rFonts w:ascii="Times New Roman CYR" w:hAnsi="Times New Roman CYR" w:cs="Times New Roman CYR"/>
          <w:sz w:val="28"/>
          <w:szCs w:val="28"/>
        </w:rPr>
        <w:t xml:space="preserve"> Лай (</w:t>
      </w:r>
      <w:proofErr w:type="spellStart"/>
      <w:r>
        <w:rPr>
          <w:rFonts w:ascii="Times New Roman CYR" w:hAnsi="Times New Roman CYR" w:cs="Times New Roman CYR"/>
          <w:sz w:val="28"/>
          <w:szCs w:val="28"/>
        </w:rPr>
        <w:t>Куанг</w:t>
      </w:r>
      <w:proofErr w:type="spellEnd"/>
      <w:r>
        <w:rPr>
          <w:rFonts w:ascii="Times New Roman CYR" w:hAnsi="Times New Roman CYR" w:cs="Times New Roman CYR"/>
          <w:sz w:val="28"/>
          <w:szCs w:val="28"/>
        </w:rPr>
        <w:t xml:space="preserve"> Нам), Фу </w:t>
      </w:r>
      <w:proofErr w:type="spellStart"/>
      <w:r>
        <w:rPr>
          <w:rFonts w:ascii="Times New Roman CYR" w:hAnsi="Times New Roman CYR" w:cs="Times New Roman CYR"/>
          <w:sz w:val="28"/>
          <w:szCs w:val="28"/>
        </w:rPr>
        <w:t>Куок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КиенЗанг</w:t>
      </w:r>
      <w:proofErr w:type="spellEnd"/>
      <w:r>
        <w:rPr>
          <w:rFonts w:ascii="Times New Roman CYR" w:hAnsi="Times New Roman CYR" w:cs="Times New Roman CYR"/>
          <w:sz w:val="28"/>
          <w:szCs w:val="28"/>
        </w:rPr>
        <w:t xml:space="preserve">). Существуют регулярные прямые рейсы из Москвы до Ханоя и Хошимина (и обратно), с Дальнего Востока (из Владивостока, Челябинска и Хабаровска) до </w:t>
      </w:r>
      <w:proofErr w:type="spellStart"/>
      <w:r>
        <w:rPr>
          <w:rFonts w:ascii="Times New Roman CYR" w:hAnsi="Times New Roman CYR" w:cs="Times New Roman CYR"/>
          <w:sz w:val="28"/>
          <w:szCs w:val="28"/>
        </w:rPr>
        <w:t>Камраня</w:t>
      </w:r>
      <w:proofErr w:type="spellEnd"/>
      <w:r>
        <w:rPr>
          <w:rFonts w:ascii="Times New Roman CYR" w:hAnsi="Times New Roman CYR" w:cs="Times New Roman CYR"/>
          <w:sz w:val="28"/>
          <w:szCs w:val="28"/>
        </w:rPr>
        <w:t xml:space="preserve">, а также из Москвы до </w:t>
      </w:r>
      <w:proofErr w:type="spellStart"/>
      <w:r>
        <w:rPr>
          <w:rFonts w:ascii="Times New Roman CYR" w:hAnsi="Times New Roman CYR" w:cs="Times New Roman CYR"/>
          <w:sz w:val="28"/>
          <w:szCs w:val="28"/>
        </w:rPr>
        <w:t>Ньячанга</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Морские круизы - перспективный вид туризма во Вьетнаме, но эти путешествия осуществляются на арендуемых пассажирских судах.</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Первое, с чем сталкивается турист, решивший отправиться во Вьетнам, - это выбор авиалиний. Наиболее популярными и удобными для российских туристов перевозчиками по данному направлению являются </w:t>
      </w:r>
      <w:proofErr w:type="spellStart"/>
      <w:r>
        <w:rPr>
          <w:rFonts w:ascii="Times New Roman CYR" w:hAnsi="Times New Roman CYR" w:cs="Times New Roman CYR"/>
          <w:sz w:val="28"/>
          <w:szCs w:val="28"/>
        </w:rPr>
        <w:t>Vietnamairlines</w:t>
      </w:r>
      <w:proofErr w:type="spellEnd"/>
      <w:r>
        <w:rPr>
          <w:rFonts w:ascii="Times New Roman CYR" w:hAnsi="Times New Roman CYR" w:cs="Times New Roman CYR"/>
          <w:sz w:val="28"/>
          <w:szCs w:val="28"/>
        </w:rPr>
        <w:t xml:space="preserve"> и Аэрофлот. Эти авиакомпании осуществляют прямые рейсы в Ханой и Хошимин из Москвы. В этих же городах осуществляется пересадка при перелетах в </w:t>
      </w:r>
      <w:proofErr w:type="spellStart"/>
      <w:r>
        <w:rPr>
          <w:rFonts w:ascii="Times New Roman CYR" w:hAnsi="Times New Roman CYR" w:cs="Times New Roman CYR"/>
          <w:sz w:val="28"/>
          <w:szCs w:val="28"/>
        </w:rPr>
        <w:t>Нячанг</w:t>
      </w:r>
      <w:proofErr w:type="spellEnd"/>
      <w:r>
        <w:rPr>
          <w:rFonts w:ascii="Times New Roman CYR" w:hAnsi="Times New Roman CYR" w:cs="Times New Roman CYR"/>
          <w:sz w:val="28"/>
          <w:szCs w:val="28"/>
        </w:rPr>
        <w:t xml:space="preserve">, Дананг и на остров </w:t>
      </w:r>
      <w:proofErr w:type="spellStart"/>
      <w:r>
        <w:rPr>
          <w:rFonts w:ascii="Times New Roman CYR" w:hAnsi="Times New Roman CYR" w:cs="Times New Roman CYR"/>
          <w:sz w:val="28"/>
          <w:szCs w:val="28"/>
        </w:rPr>
        <w:t>Фукуок</w:t>
      </w:r>
      <w:proofErr w:type="spellEnd"/>
      <w:r>
        <w:rPr>
          <w:rFonts w:ascii="Times New Roman CYR" w:hAnsi="Times New Roman CYR" w:cs="Times New Roman CYR"/>
          <w:sz w:val="28"/>
          <w:szCs w:val="28"/>
        </w:rPr>
        <w:t xml:space="preserve">. Особенно удобной для перелетов в </w:t>
      </w:r>
      <w:proofErr w:type="spellStart"/>
      <w:r>
        <w:rPr>
          <w:rFonts w:ascii="Times New Roman CYR" w:hAnsi="Times New Roman CYR" w:cs="Times New Roman CYR"/>
          <w:sz w:val="28"/>
          <w:szCs w:val="28"/>
        </w:rPr>
        <w:t>Нячанг</w:t>
      </w:r>
      <w:proofErr w:type="spellEnd"/>
      <w:r>
        <w:rPr>
          <w:rFonts w:ascii="Times New Roman CYR" w:hAnsi="Times New Roman CYR" w:cs="Times New Roman CYR"/>
          <w:sz w:val="28"/>
          <w:szCs w:val="28"/>
        </w:rPr>
        <w:t xml:space="preserve"> является российская чартерная авиакомпания </w:t>
      </w:r>
      <w:proofErr w:type="spellStart"/>
      <w:r>
        <w:rPr>
          <w:rFonts w:ascii="Times New Roman CYR" w:hAnsi="Times New Roman CYR" w:cs="Times New Roman CYR"/>
          <w:sz w:val="28"/>
          <w:szCs w:val="28"/>
        </w:rPr>
        <w:t>Azurair</w:t>
      </w:r>
      <w:proofErr w:type="spellEnd"/>
      <w:r>
        <w:rPr>
          <w:rFonts w:ascii="Times New Roman CYR" w:hAnsi="Times New Roman CYR" w:cs="Times New Roman CYR"/>
          <w:sz w:val="28"/>
          <w:szCs w:val="28"/>
        </w:rPr>
        <w:t xml:space="preserve">, которая базируется в аэропорту Домодедово. Кроме того, рейсы во Вьетнам совершают арабские авиакомпании, такие, как </w:t>
      </w:r>
      <w:proofErr w:type="spellStart"/>
      <w:r>
        <w:rPr>
          <w:rFonts w:ascii="Times New Roman CYR" w:hAnsi="Times New Roman CYR" w:cs="Times New Roman CYR"/>
          <w:sz w:val="28"/>
          <w:szCs w:val="28"/>
        </w:rPr>
        <w:t>Emirates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Etihad</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Qatarairways</w:t>
      </w:r>
      <w:proofErr w:type="spellEnd"/>
      <w:r>
        <w:rPr>
          <w:rFonts w:ascii="Times New Roman CYR" w:hAnsi="Times New Roman CYR" w:cs="Times New Roman CYR"/>
          <w:sz w:val="28"/>
          <w:szCs w:val="28"/>
        </w:rPr>
        <w:t>. Перелет этими компаниями будет стоить дешевле, но займет больше времени. Рисунок 1 иллюстрирует периодичность осуществления различными авиалиниями рейсов из Москвы в города Вьетнама:</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383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0096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Источник: составлено автором по данным сайта www.momondo.ru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Используя данные Рис.1, можно сделать вывод, что авиалиниями, осуществляющими наибольшее число перевозок авиаперевозки из Москвы во Вьетнам, являются </w:t>
      </w:r>
      <w:proofErr w:type="spellStart"/>
      <w:r>
        <w:rPr>
          <w:rFonts w:ascii="Times New Roman CYR" w:hAnsi="Times New Roman CYR" w:cs="Times New Roman CYR"/>
          <w:sz w:val="28"/>
          <w:szCs w:val="28"/>
        </w:rPr>
        <w:t>Emirates</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Qatarairways</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менее важная проблема, с которой сталкивается каждый турист на этапе планирования путешествия во Вьетнам - это тип размещения для проживания в стране.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Стоит отметить, что категория звездности отелей в рассматриваемой стране устанавливается самостоятельно, в связи с отсутствием официально признанных стандартов классификации отелей.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Отели во Вьетнаме отличаются прекрасным уровнем обслуживания, внимательным и вежливым отношением к туристам вне зависимости от класса отеля. Некоторые трехзвездочные отели Вьетнама производят большее впечатление, чем пятизвездочные отели стран Европы. Цены в отелях колеблются в диапазоне от 500 до 70 000 рублей за сутки проживания, в зависимости от класса отеля, при этом почти все отели Вьетнама располагают услугами массажных кабинетов и </w:t>
      </w:r>
      <w:proofErr w:type="spellStart"/>
      <w:r>
        <w:rPr>
          <w:rFonts w:ascii="Times New Roman CYR" w:hAnsi="Times New Roman CYR" w:cs="Times New Roman CYR"/>
          <w:sz w:val="28"/>
          <w:szCs w:val="28"/>
        </w:rPr>
        <w:t>спа</w:t>
      </w:r>
      <w:proofErr w:type="spellEnd"/>
      <w:r>
        <w:rPr>
          <w:rFonts w:ascii="Times New Roman CYR" w:hAnsi="Times New Roman CYR" w:cs="Times New Roman CYR"/>
          <w:sz w:val="28"/>
          <w:szCs w:val="28"/>
        </w:rPr>
        <w:t>-комплексов.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общее количество отелей в городах Вьетнама. По данным сайта booking.com, общее количество отелей в городе Ханой принадлежат категориям от пяти до двух звезд, составляет 466 (Рис.2): </w:t>
      </w: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lastRenderedPageBreak/>
        <w:drawing>
          <wp:inline distT="0" distB="0" distL="0" distR="0">
            <wp:extent cx="21336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0287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Источник: составлено автором по данным сайта www.booking.com</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наибольшее количество отелей в г. Ханой представлены трехзвездочной категорией, пользующейся особенной популярностью среди туристов, в связи с наиболее оптимальным соотношением цены и спектра предоставляемых услуг.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 иллюстрирует динамику цен за сутки проживания в топ-5 трехзвездочных отелей г. Ханой:</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5265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 Источник: составлено автором по данным сайта www.tripadviser.ru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рис.3 цена за сутки в лучших трехзвездочных отелях г. Ханой колеблется в диапазоне от 2 611 до 3 927 рублей.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во втором по популярности туристском направлении Вьетнама - г. Хошимин, располагается 441 отель (Рис.4), при этом наибольшую долю занимают отели двухзвездочной категории (46% или 202 отеля).</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95500" cy="869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8699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Источник: составлено автором по данным сайта www.booking.com</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Рис.5 представлена динамика цен за сутки проживания в топ-5 двухзвездочных отелей г. Хошимин:</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98650" cy="10287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Источник: составлено автором по данным сайта www.tripadviser.ru</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рис.5 цена за сутки в лучших двухзвездочных отелях г. Хошимин колеблется в диапазоне от 1 178 до 2 878 рублей, что в среднем на 13% ниже цен на отели аналогичного уровня звездности в г. Ханой.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также продемонстрировать сравнительную характеристику минимальных цен за сутки проживания в разрезе основных курортных городов Вьетнама (рис.6):</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46300" cy="9652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0" cy="9652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6. Источник: составлено автором по данным сайта www.tripadviser.ru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рис.6 следует можно заметить закономерность, что минимальная цена проживания в каждой категории звездности отелей значительно варьируется в разрезе курортных зон Вьетнама. Так, самая низкая цена за сутки проживания в пятизвездочном отеле г. </w:t>
      </w:r>
      <w:proofErr w:type="spellStart"/>
      <w:r>
        <w:rPr>
          <w:rFonts w:ascii="Times New Roman CYR" w:hAnsi="Times New Roman CYR" w:cs="Times New Roman CYR"/>
          <w:sz w:val="28"/>
          <w:szCs w:val="28"/>
        </w:rPr>
        <w:t>Нячанга</w:t>
      </w:r>
      <w:proofErr w:type="spellEnd"/>
      <w:r>
        <w:rPr>
          <w:rFonts w:ascii="Times New Roman CYR" w:hAnsi="Times New Roman CYR" w:cs="Times New Roman CYR"/>
          <w:sz w:val="28"/>
          <w:szCs w:val="28"/>
        </w:rPr>
        <w:t xml:space="preserve"> составляет 10 000 рублей, а в отеле аналогичной звездности г. Дананг - всего 3 700 рублей.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также проследить динамику развития гостиничного бизнеса во Вьетнаме за 2013-2015гг. (рис.7-9):</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51050" cy="13843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0" cy="13843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7. Источник: составлено автором по данным сайта http://vietnamtourism.gov.vn/english/</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32000" cy="139065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0" cy="13906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8. Источник: составлено автором по данным сайта http://vietnamtourism.gov.vn/english/</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08200" cy="144145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8200" cy="14414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9. Источник: составлено автором по данным сайта http://vietnamtourism.gov.vn/english/</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данных рис. 7-9 можно проследить прирост количества отелей за 2013-2015 гг. в количестве 149шт. (25%).</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Питание считается вторым по важности элементом туристского путешествия после сферы гостеприимства. </w:t>
      </w:r>
      <w:proofErr w:type="gramStart"/>
      <w:r>
        <w:rPr>
          <w:rFonts w:ascii="Times New Roman CYR" w:hAnsi="Times New Roman CYR" w:cs="Times New Roman CYR"/>
          <w:sz w:val="28"/>
          <w:szCs w:val="28"/>
        </w:rPr>
        <w:t xml:space="preserve">К предприятиям общественного </w:t>
      </w:r>
      <w:r>
        <w:rPr>
          <w:rFonts w:ascii="Times New Roman CYR" w:hAnsi="Times New Roman CYR" w:cs="Times New Roman CYR"/>
          <w:sz w:val="28"/>
          <w:szCs w:val="28"/>
        </w:rPr>
        <w:lastRenderedPageBreak/>
        <w:t>питания относятся рестораны, кафе, бистро, закусочные, столовые, трактиры, бары, пабы и пр.</w:t>
      </w:r>
      <w:proofErr w:type="gramEnd"/>
      <w:r>
        <w:rPr>
          <w:rFonts w:ascii="Times New Roman CYR" w:hAnsi="Times New Roman CYR" w:cs="Times New Roman CYR"/>
          <w:sz w:val="28"/>
          <w:szCs w:val="28"/>
        </w:rPr>
        <w:t xml:space="preserve"> Особенной популярностью во Вьетнаме пользуются уличные кафе, где вкусно готовят деликатесы за минуту по очень низкой цене. Кроме этого, за последние годы, появилось большое количество известных во всем мире брендов, таких как «Макдоналдс», «</w:t>
      </w:r>
      <w:proofErr w:type="spellStart"/>
      <w:r>
        <w:rPr>
          <w:rFonts w:ascii="Times New Roman CYR" w:hAnsi="Times New Roman CYR" w:cs="Times New Roman CYR"/>
          <w:sz w:val="28"/>
          <w:szCs w:val="28"/>
        </w:rPr>
        <w:t>Старбакс</w:t>
      </w:r>
      <w:proofErr w:type="spellEnd"/>
      <w:r>
        <w:rPr>
          <w:rFonts w:ascii="Times New Roman CYR" w:hAnsi="Times New Roman CYR" w:cs="Times New Roman CYR"/>
          <w:sz w:val="28"/>
          <w:szCs w:val="28"/>
        </w:rPr>
        <w:t xml:space="preserve">», KFC, </w:t>
      </w:r>
      <w:proofErr w:type="spellStart"/>
      <w:r>
        <w:rPr>
          <w:rFonts w:ascii="Times New Roman CYR" w:hAnsi="Times New Roman CYR" w:cs="Times New Roman CYR"/>
          <w:sz w:val="28"/>
          <w:szCs w:val="28"/>
        </w:rPr>
        <w:t>PizzaHut</w:t>
      </w:r>
      <w:proofErr w:type="spellEnd"/>
      <w:r>
        <w:rPr>
          <w:rFonts w:ascii="Times New Roman CYR" w:hAnsi="Times New Roman CYR" w:cs="Times New Roman CYR"/>
          <w:sz w:val="28"/>
          <w:szCs w:val="28"/>
        </w:rPr>
        <w:t>. Существует также множество ресторанов различной национальной кухни, такой как: китайской, итальянской, японской, французской и другой.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Кухня Вьетнама славится своей необычностью. Наверное, самым известным блюдом является суп </w:t>
      </w:r>
      <w:proofErr w:type="spellStart"/>
      <w:r>
        <w:rPr>
          <w:rFonts w:ascii="Times New Roman CYR" w:hAnsi="Times New Roman CYR" w:cs="Times New Roman CYR"/>
          <w:sz w:val="28"/>
          <w:szCs w:val="28"/>
        </w:rPr>
        <w:t>Фо</w:t>
      </w:r>
      <w:proofErr w:type="spellEnd"/>
      <w:r>
        <w:rPr>
          <w:rFonts w:ascii="Times New Roman CYR" w:hAnsi="Times New Roman CYR" w:cs="Times New Roman CYR"/>
          <w:sz w:val="28"/>
          <w:szCs w:val="28"/>
        </w:rPr>
        <w:t>, который вьетнамцы традиционно едят на завтрак, и который можно попробовать, как в дешевых уличных кафе, так и в дорогих фешенебельных ресторанах. В состав супа входит мясной бульон, домашняя лапша, куски отварного мяса, соя и большое количество зелени. Также очень популярны блинчики из рисовой муки с начинкой из рубленого мяса, креветок, специй, которые называются «</w:t>
      </w:r>
      <w:proofErr w:type="spellStart"/>
      <w:r>
        <w:rPr>
          <w:rFonts w:ascii="Times New Roman CYR" w:hAnsi="Times New Roman CYR" w:cs="Times New Roman CYR"/>
          <w:sz w:val="28"/>
          <w:szCs w:val="28"/>
        </w:rPr>
        <w:t>нэмзан</w:t>
      </w:r>
      <w:proofErr w:type="spellEnd"/>
      <w:r>
        <w:rPr>
          <w:rFonts w:ascii="Times New Roman CYR" w:hAnsi="Times New Roman CYR" w:cs="Times New Roman CYR"/>
          <w:sz w:val="28"/>
          <w:szCs w:val="28"/>
        </w:rPr>
        <w:t xml:space="preserve">», вошедшие в список 10 лучших блюд, составленный </w:t>
      </w:r>
      <w:proofErr w:type="spellStart"/>
      <w:r>
        <w:rPr>
          <w:rFonts w:ascii="Times New Roman CYR" w:hAnsi="Times New Roman CYR" w:cs="Times New Roman CYR"/>
          <w:sz w:val="28"/>
          <w:szCs w:val="28"/>
        </w:rPr>
        <w:t>CNN.На</w:t>
      </w:r>
      <w:proofErr w:type="spellEnd"/>
      <w:r>
        <w:rPr>
          <w:rFonts w:ascii="Times New Roman CYR" w:hAnsi="Times New Roman CYR" w:cs="Times New Roman CYR"/>
          <w:sz w:val="28"/>
          <w:szCs w:val="28"/>
        </w:rPr>
        <w:t xml:space="preserve"> улицах любого города можно встретить вывески со словом рис. Рис является неотъемлемой частью рациона вьетнамцев. Так же во вьетнамской кухне используется большое количество морепродуктов и цены на них совсем не высокие, что очень привлекает туристов. Вьетнамские пирожки «бань </w:t>
      </w:r>
      <w:proofErr w:type="spellStart"/>
      <w:r>
        <w:rPr>
          <w:rFonts w:ascii="Times New Roman CYR" w:hAnsi="Times New Roman CYR" w:cs="Times New Roman CYR"/>
          <w:sz w:val="28"/>
          <w:szCs w:val="28"/>
        </w:rPr>
        <w:t>бао</w:t>
      </w:r>
      <w:proofErr w:type="spellEnd"/>
      <w:r>
        <w:rPr>
          <w:rFonts w:ascii="Times New Roman CYR" w:hAnsi="Times New Roman CYR" w:cs="Times New Roman CYR"/>
          <w:sz w:val="28"/>
          <w:szCs w:val="28"/>
        </w:rPr>
        <w:t xml:space="preserve">» тоже пользуются любовью туристов.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довольно обычных блюд, не вызывающих шок у туристов, во Вьетнаме можно попробовать и экзотическую еду. Например, суп </w:t>
      </w:r>
      <w:proofErr w:type="spellStart"/>
      <w:r>
        <w:rPr>
          <w:rFonts w:ascii="Times New Roman CYR" w:hAnsi="Times New Roman CYR" w:cs="Times New Roman CYR"/>
          <w:sz w:val="28"/>
          <w:szCs w:val="28"/>
        </w:rPr>
        <w:t>ТиенКхан</w:t>
      </w:r>
      <w:proofErr w:type="spellEnd"/>
      <w:r>
        <w:rPr>
          <w:rFonts w:ascii="Times New Roman CYR" w:hAnsi="Times New Roman CYR" w:cs="Times New Roman CYR"/>
          <w:sz w:val="28"/>
          <w:szCs w:val="28"/>
        </w:rPr>
        <w:t>, который готовится с добавлением крови животных или птиц. На дно чаши выкладывают мясо, зелень, а сверху заливают бульоном с добавлением крови. После этого чашу ставят в холодильник, что бы суп застыл.</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Привлекательность туристского направления в значительной степени зависит от безопасности, так как уровень преступности может быть фактором дискредитирующим гостеприимство и сдерживающим туризм</w:t>
      </w:r>
      <w:proofErr w:type="gramStart"/>
      <w:r>
        <w:rPr>
          <w:rFonts w:ascii="Times New Roman CYR" w:hAnsi="Times New Roman CYR" w:cs="Times New Roman CYR"/>
          <w:sz w:val="28"/>
          <w:szCs w:val="28"/>
        </w:rPr>
        <w:t xml:space="preserve"> .</w:t>
      </w:r>
      <w:proofErr w:type="gram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Глобальный индекс миролюбия (</w:t>
      </w:r>
      <w:proofErr w:type="spellStart"/>
      <w:r>
        <w:rPr>
          <w:rFonts w:ascii="Times New Roman CYR" w:hAnsi="Times New Roman CYR" w:cs="Times New Roman CYR"/>
          <w:sz w:val="28"/>
          <w:szCs w:val="28"/>
        </w:rPr>
        <w:t>GlobalPeaceIndex</w:t>
      </w:r>
      <w:proofErr w:type="spellEnd"/>
      <w:r>
        <w:rPr>
          <w:rFonts w:ascii="Times New Roman CYR" w:hAnsi="Times New Roman CYR" w:cs="Times New Roman CYR"/>
          <w:sz w:val="28"/>
          <w:szCs w:val="28"/>
        </w:rPr>
        <w:t xml:space="preserve">) - это комплексный показатель, который характеризует миролюбие стран мира, измеряя уровень насилия внутри государства и уровень агрессивности его внешней политики. Показывает, какие из государств можно считать наиболее безопасными (и наоборот - опасными) для жизни человека. </w:t>
      </w:r>
      <w:proofErr w:type="gramStart"/>
      <w:r>
        <w:rPr>
          <w:rFonts w:ascii="Times New Roman CYR" w:hAnsi="Times New Roman CYR" w:cs="Times New Roman CYR"/>
          <w:sz w:val="28"/>
          <w:szCs w:val="28"/>
        </w:rPr>
        <w:t>Рассчитан</w:t>
      </w:r>
      <w:proofErr w:type="gramEnd"/>
      <w:r>
        <w:rPr>
          <w:rFonts w:ascii="Times New Roman CYR" w:hAnsi="Times New Roman CYR" w:cs="Times New Roman CYR"/>
          <w:sz w:val="28"/>
          <w:szCs w:val="28"/>
        </w:rPr>
        <w:t xml:space="preserve"> по методике организации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EconomistIntelligenceUnit</w:t>
      </w:r>
      <w:proofErr w:type="spellEnd"/>
      <w:r>
        <w:rPr>
          <w:rFonts w:ascii="Times New Roman CYR" w:hAnsi="Times New Roman CYR" w:cs="Times New Roman CYR"/>
          <w:sz w:val="28"/>
          <w:szCs w:val="28"/>
        </w:rPr>
        <w:t xml:space="preserve"> (аналитическое подразделение британского журнала </w:t>
      </w:r>
      <w:proofErr w:type="spellStart"/>
      <w:r>
        <w:rPr>
          <w:rFonts w:ascii="Times New Roman CYR" w:hAnsi="Times New Roman CYR" w:cs="Times New Roman CYR"/>
          <w:sz w:val="28"/>
          <w:szCs w:val="28"/>
        </w:rPr>
        <w:t>Economist</w:t>
      </w:r>
      <w:proofErr w:type="spell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Этот индекс построен на основе 23 различных критериев. В 2012 году Вьетнам занимал 41 место, в 2013 - 42, в 2014 страна сохранила за собой 42 позицию рейтинга. В 2015 году Вьетнам переместился на 56 место (табл. 2).</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1931"/>
        <w:gridCol w:w="1559"/>
      </w:tblGrid>
      <w:tr w:rsidR="00CE10D5">
        <w:tc>
          <w:tcPr>
            <w:tcW w:w="4678" w:type="dxa"/>
            <w:gridSpan w:val="3"/>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Индекс миролюбия</w:t>
            </w:r>
          </w:p>
        </w:tc>
      </w:tr>
      <w:tr w:rsidR="00CE10D5">
        <w:tc>
          <w:tcPr>
            <w:tcW w:w="4678" w:type="dxa"/>
            <w:gridSpan w:val="3"/>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Вьетнам</w:t>
            </w:r>
          </w:p>
        </w:tc>
      </w:tr>
      <w:tr w:rsidR="00CE10D5">
        <w:tc>
          <w:tcPr>
            <w:tcW w:w="1188"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Год </w:t>
            </w:r>
          </w:p>
        </w:tc>
        <w:tc>
          <w:tcPr>
            <w:tcW w:w="19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Занимаемое место</w:t>
            </w:r>
          </w:p>
        </w:tc>
        <w:tc>
          <w:tcPr>
            <w:tcW w:w="1559"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стран</w:t>
            </w:r>
          </w:p>
        </w:tc>
      </w:tr>
      <w:tr w:rsidR="00CE10D5">
        <w:tc>
          <w:tcPr>
            <w:tcW w:w="1188"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9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1559"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w:t>
            </w:r>
          </w:p>
        </w:tc>
      </w:tr>
      <w:tr w:rsidR="00CE10D5">
        <w:tc>
          <w:tcPr>
            <w:tcW w:w="1188"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9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1559"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w:t>
            </w:r>
          </w:p>
        </w:tc>
      </w:tr>
      <w:tr w:rsidR="00CE10D5">
        <w:tc>
          <w:tcPr>
            <w:tcW w:w="1188"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9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1559"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w:t>
            </w:r>
          </w:p>
        </w:tc>
      </w:tr>
      <w:tr w:rsidR="00CE10D5">
        <w:tc>
          <w:tcPr>
            <w:tcW w:w="1188"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9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c>
          <w:tcPr>
            <w:tcW w:w="1559"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w:t>
            </w:r>
          </w:p>
        </w:tc>
      </w:tr>
    </w:tbl>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составлено автором по данным сайта http://www.visionofhumanity.org</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увеличения потока туристов и валютных поступлений от туристских услуг Вьетнаму необходимо обратить внимание на улучшение качества предоставляемых услуг и инфраструктуры.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рис.10 продемонстрирована динамика рота доходов Вьетнама от туристского направления, характеризующаяся позитивным трендом за последние четыре года (2012г.-2015г.):</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95500" cy="1123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1239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10. Источник: составлено автором по данным сайта http://vietnamtourism.gov.vn/english</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потока российских туристов во Вьетнам</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Вьетнам для многих стран, в том числе и для России в настоящее время, остается очень далекой и малоизвестной страной.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нового поколения россиян Вьетнам открывается заново: люди узнают о прогрессирующей экономике этой страны, об уникальных туристических маршрутах и др. В предложениях туроператоров отдых во Вьетнаме для россиян появился относительно недавно. Главной причиной предубежденного отношения к этой стране были и остаются стереотипы о том, что во Вьетнаме вообще небезопасно, а уж русским туристам там и подавно нечего делать, да и в целом такой отдых - напрасная трата денег и ценного времени отпуска. Все это - заблуждения, которые не имеют реальных оснований, все это - результат нехватки информаций».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каждым годом все больше и больше туристов выбирают Вьетнам для отдыха и остаются довольны.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Вьетнамско-российские отношения особенно стремительно продвинулись за эти годы в области туризма. Отмена Вьетнамом виз для российских граждан, а также осложнение обстановки на ряде традиционных для россиян туристических рынков, таких как Ближний Восток, Северная Африка, Турция, Таиланд и др., привели к тому, что количество российских туристов во Вьетнаме растет с </w:t>
      </w:r>
      <w:r>
        <w:rPr>
          <w:rFonts w:ascii="Times New Roman CYR" w:hAnsi="Times New Roman CYR" w:cs="Times New Roman CYR"/>
          <w:sz w:val="28"/>
          <w:szCs w:val="28"/>
        </w:rPr>
        <w:lastRenderedPageBreak/>
        <w:t>каждым днем.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Россия является важным рынком для туриндустрии Вьетнама, хотя и не входит в десятку стран-лидеров по числу туристов, посещающих страну.</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статистике Росстата и Ростуризма в 2012 году Вьетнам посетили 149711 человек (Рис. 11), и с того времени количество приезжающих только увеличивалось (Рис.12-14).</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84400" cy="9144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4400" cy="9144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Источник: составлено автором по данным сайта http://russiatourism.ru/</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46300" cy="9334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6300" cy="9334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Источник: составлено автором по данным сайта http://russiatourism.ru/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95500" cy="914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9144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13. Источник: составлено автором по данным сайта http://russiatourism.ru </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первые 9 месяцев 2015 года количество российских туристов, </w:t>
      </w:r>
      <w:r>
        <w:rPr>
          <w:rFonts w:ascii="Times New Roman CYR" w:hAnsi="Times New Roman CYR" w:cs="Times New Roman CYR"/>
          <w:sz w:val="28"/>
          <w:szCs w:val="28"/>
        </w:rPr>
        <w:lastRenderedPageBreak/>
        <w:t>приехавших во Вьетнам - 170140 (Рис. 14).</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46300" cy="84455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6300" cy="8445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14. Источник: составлено автором по данным сайта http://russiatourism.ru </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Сводную динамику развития популярности туристского направления среди отечественных туристов во Вьетнаме демонстрирует рис.15:</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Pr="003640DF" w:rsidRDefault="00A74235">
      <w:pPr>
        <w:widowControl w:val="0"/>
        <w:autoSpaceDE w:val="0"/>
        <w:autoSpaceDN w:val="0"/>
        <w:adjustRightInd w:val="0"/>
        <w:rPr>
          <w:rFonts w:ascii="Times New Roman CYR" w:hAnsi="Times New Roman CYR" w:cs="Times New Roman CYR"/>
          <w:sz w:val="28"/>
          <w:szCs w:val="28"/>
        </w:rPr>
      </w:pPr>
      <w:r w:rsidRPr="003640DF">
        <w:rPr>
          <w:rFonts w:ascii="Times New Roman CYR" w:hAnsi="Times New Roman CYR" w:cs="Times New Roman CYR"/>
          <w:sz w:val="28"/>
          <w:szCs w:val="28"/>
        </w:rPr>
        <w:br w:type="page"/>
      </w: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38350" cy="1358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8350" cy="13589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15. Источник: составлено автором по данным сайта http://russiatourism.ru </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«Вьетнам привлекает россиян природными песчаными пляжами, неповторимыми пейзажами дельты Красной реки, древними религиозными храмами, тропическими лесами и настоящими джунглями. Поклонников нетрадиционных методов лечения поражает знакомство с таинствами восточной медицины».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2020 году Вьетнам надеется принимать ежегодно по 350 тысяч туристов из России.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Сравним Вьетнам с его главным конкурентом в Юго-Восточной Азии - Таиландом в разрезе числа российских туристов, посетивших Вьетнам, с количеством туристов, которые выбрали Таиланд (рис.16):</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70100" cy="12573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0100" cy="12573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16. Источник: составлено автором по данным сайта http://russiatourism.ru </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мы видим из рис.16, популярность Вьетнама с каждым последним </w:t>
      </w:r>
      <w:r>
        <w:rPr>
          <w:rFonts w:ascii="Times New Roman CYR" w:hAnsi="Times New Roman CYR" w:cs="Times New Roman CYR"/>
          <w:sz w:val="28"/>
          <w:szCs w:val="28"/>
        </w:rPr>
        <w:lastRenderedPageBreak/>
        <w:t>годом растет, а Таиланда - падает.</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с чем это может быть связано.</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Вьетнам, с каждым годом привлекает все больше туристов своей загадочностью, прекрасными пейзажами, чистыми пляжами и малым количеством туристов. Таиланд, с другой стороны, с каждым годом становится все более загрязненным и шумным. К тому же Таиланд уже давно исследован туристами вдоль и поперек и становится приевшимся. Вьетнам с его комфортным климатом, доступностью услуг и безвизовым режимом, может в скором времени обогнать Таиланд по количеству туристов.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Вьетнаме очень дешевый и очень хороший мобильный интернет. Почти во всех гостиницах или гестах есть </w:t>
      </w:r>
      <w:proofErr w:type="spellStart"/>
      <w:r>
        <w:rPr>
          <w:rFonts w:ascii="Times New Roman CYR" w:hAnsi="Times New Roman CYR" w:cs="Times New Roman CYR"/>
          <w:sz w:val="28"/>
          <w:szCs w:val="28"/>
        </w:rPr>
        <w:t>wi-fi</w:t>
      </w:r>
      <w:proofErr w:type="spellEnd"/>
      <w:r>
        <w:rPr>
          <w:rFonts w:ascii="Times New Roman CYR" w:hAnsi="Times New Roman CYR" w:cs="Times New Roman CYR"/>
          <w:sz w:val="28"/>
          <w:szCs w:val="28"/>
        </w:rPr>
        <w:t xml:space="preserve">. В Таиланде же мобильный интернет тоже не плох, но стоит значительно </w:t>
      </w:r>
      <w:proofErr w:type="gramStart"/>
      <w:r>
        <w:rPr>
          <w:rFonts w:ascii="Times New Roman CYR" w:hAnsi="Times New Roman CYR" w:cs="Times New Roman CYR"/>
          <w:sz w:val="28"/>
          <w:szCs w:val="28"/>
        </w:rPr>
        <w:t>дороже</w:t>
      </w:r>
      <w:proofErr w:type="gramEnd"/>
      <w:r>
        <w:rPr>
          <w:rFonts w:ascii="Times New Roman CYR" w:hAnsi="Times New Roman CYR" w:cs="Times New Roman CYR"/>
          <w:sz w:val="28"/>
          <w:szCs w:val="28"/>
        </w:rPr>
        <w:t xml:space="preserve"> чем во Вьетнаме.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в Таиланде, и во Вьетнаме есть огромное количество фруктов и большой выбор морепродуктов. Во Вьетнаме это обойдется значительно </w:t>
      </w:r>
      <w:proofErr w:type="gramStart"/>
      <w:r>
        <w:rPr>
          <w:rFonts w:ascii="Times New Roman CYR" w:hAnsi="Times New Roman CYR" w:cs="Times New Roman CYR"/>
          <w:sz w:val="28"/>
          <w:szCs w:val="28"/>
        </w:rPr>
        <w:t>дешевле</w:t>
      </w:r>
      <w:proofErr w:type="gramEnd"/>
      <w:r>
        <w:rPr>
          <w:rFonts w:ascii="Times New Roman CYR" w:hAnsi="Times New Roman CYR" w:cs="Times New Roman CYR"/>
          <w:sz w:val="28"/>
          <w:szCs w:val="28"/>
        </w:rPr>
        <w:t xml:space="preserve"> чем в Таиланде.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обеих странах можно найти большое количество музеев и достопримечательностей, но Вьетнам привлекает еще и тем, что из него удобно совершить поездку в Камбоджу.</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минусов Вьетнама в сравнении с Таиландом является отсутствие дополнительных туристских услуг, таких как бары и дискотеки.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одним минусом можно указать цену на перелет, в Таиланд летает большое количество чартеров, чего нельзя сказать о Вьетнаме.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Вьетнам обладает огромным туристским потенциалом, но практически не предпринимаются попытки большего развития туризма. Таиланд же, наоборот, насыщен этой сферой.</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Рынок туристских услуг в России</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сектор туристских услуг практически не развит. Россия имеет очень выгодное месторасположение, а также невероятно богатый природный потенциал и множество культурно-исторических центров. В Российской Федерации туризм признан приоритетной сферой национальной экономики на государственном уровне. По данным всемирного совета по путешествиям и туризму (ВСПП) доходы от туризма в России в настоящее время составляют 5,9 всего ВВП. Снижает интерес к стране сложность получения визы и то, что сам процесс получения занимает очень много времени, а виза достаточно дорогая.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Инфраструктура в России имеет довольно скудное развитие. </w:t>
      </w:r>
      <w:proofErr w:type="spellStart"/>
      <w:r>
        <w:rPr>
          <w:rFonts w:ascii="Times New Roman CYR" w:hAnsi="Times New Roman CYR" w:cs="Times New Roman CYR"/>
          <w:sz w:val="28"/>
          <w:szCs w:val="28"/>
        </w:rPr>
        <w:t>Вчастности</w:t>
      </w:r>
      <w:proofErr w:type="spellEnd"/>
      <w:r>
        <w:rPr>
          <w:rFonts w:ascii="Times New Roman CYR" w:hAnsi="Times New Roman CYR" w:cs="Times New Roman CYR"/>
          <w:sz w:val="28"/>
          <w:szCs w:val="28"/>
        </w:rPr>
        <w:t>, отсутствуют современные транспортные магистрали.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структуру Российского гостиничного рынка на примере трех самых популярных среди туристов городов: Санкт-Петербурга, Москвы и Сочи. По данным сайта booking.com количество отелей в категории от двух до пяти звезд, в Санкт-Петербурге составляет 640 (рис.17):</w:t>
      </w: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41500" cy="9144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1500" cy="9144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17. Источник: составлено автором по данным сайта booking.com</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Pr="003640DF"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Москве количество отелей достигает 423 (рис.18):</w:t>
      </w: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08200" cy="114300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8200" cy="11430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18. Источник: составлено автором по данным сайта booking.com</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Pr="003640DF"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Сочи </w:t>
      </w:r>
      <w:proofErr w:type="gramStart"/>
      <w:r>
        <w:rPr>
          <w:rFonts w:ascii="Times New Roman CYR" w:hAnsi="Times New Roman CYR" w:cs="Times New Roman CYR"/>
          <w:sz w:val="28"/>
          <w:szCs w:val="28"/>
        </w:rPr>
        <w:t>представлены</w:t>
      </w:r>
      <w:proofErr w:type="gramEnd"/>
      <w:r>
        <w:rPr>
          <w:rFonts w:ascii="Times New Roman CYR" w:hAnsi="Times New Roman CYR" w:cs="Times New Roman CYR"/>
          <w:sz w:val="28"/>
          <w:szCs w:val="28"/>
        </w:rPr>
        <w:t xml:space="preserve"> 284 отеля (рис.19):</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114550" cy="121285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4550" cy="12128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19. Источник: составлено автором по данным сайта booking.com</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Сравним на примере пятизвездочной категории отелей динамику цен на суточное проживание в топ-5 отелей по данным сайта tripadvisor.ru (рис.20-22):</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46300" cy="984250"/>
            <wp:effectExtent l="0" t="0" r="635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6300" cy="9842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20. Источник: составлено автором по данным сайта tripadvisor.ru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62150" cy="1092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2150" cy="10922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Источник: составлено автором по данным сайта tripadvisor.ru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57400" cy="1092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7400" cy="10922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 Источник: составлено автором по данным сайта tripadvisor.ru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цена за сутки проживания в лучших отелях Санкт-Петербурга колеблется в диапазоне от 11 502 до 29 087 рублей, в отелях Москвы - от 18 856 до 38 350 рублей, в отелях Сочи - от 10 286 до 25 000 рублей.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также продемонстрировать сравнительную характеристику минимальных цен за сутки проживания в разрезе городов России (рис.23): </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22500" cy="107950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2500" cy="10795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 Источник: составлено автором по данным сайта tripadvisor.ru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нисходящего тренда на рис.23, стоит отметить, что в целом минимальная стоимость проживания в Москве на порядок выше, чем в Санкт-Петербурге и Сочи.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состояние гостиничной отрасли в стране оставляет желать лучшего. Но в связи с развитием событийного туризма и большим количеством мероприятий, таких как Олимпийские игры, Чемпионат мира по хоккею, Чемпионат мира по футболу, в гостиничной сфере заметны значительные улучшения.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Уровень безопасности в стране так же является отталкивающим фактором для туристов. По расчетам индекса глобального миролюбия Россия в 2012 году </w:t>
      </w:r>
      <w:r>
        <w:rPr>
          <w:rFonts w:ascii="Times New Roman CYR" w:hAnsi="Times New Roman CYR" w:cs="Times New Roman CYR"/>
          <w:sz w:val="28"/>
          <w:szCs w:val="28"/>
        </w:rPr>
        <w:lastRenderedPageBreak/>
        <w:t>занимала 154 место, в 2013 - 153. В 2014 и 2015 Россия оказалась 152 в списке самых безопасных стран</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Табл.3):</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780"/>
        <w:gridCol w:w="1231"/>
      </w:tblGrid>
      <w:tr w:rsidR="00CE10D5">
        <w:tc>
          <w:tcPr>
            <w:tcW w:w="3627" w:type="dxa"/>
            <w:gridSpan w:val="3"/>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Индекс миролюбия</w:t>
            </w:r>
          </w:p>
        </w:tc>
      </w:tr>
      <w:tr w:rsidR="00CE10D5">
        <w:tc>
          <w:tcPr>
            <w:tcW w:w="3627" w:type="dxa"/>
            <w:gridSpan w:val="3"/>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Россия</w:t>
            </w:r>
          </w:p>
        </w:tc>
      </w:tr>
      <w:tr w:rsidR="00CE10D5">
        <w:tc>
          <w:tcPr>
            <w:tcW w:w="616"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178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Занимаемое место</w:t>
            </w:r>
          </w:p>
        </w:tc>
        <w:tc>
          <w:tcPr>
            <w:tcW w:w="12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стран</w:t>
            </w:r>
          </w:p>
        </w:tc>
      </w:tr>
      <w:tr w:rsidR="00CE10D5">
        <w:tc>
          <w:tcPr>
            <w:tcW w:w="616"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78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w:t>
            </w:r>
          </w:p>
        </w:tc>
        <w:tc>
          <w:tcPr>
            <w:tcW w:w="12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w:t>
            </w:r>
          </w:p>
        </w:tc>
      </w:tr>
      <w:tr w:rsidR="00CE10D5">
        <w:tc>
          <w:tcPr>
            <w:tcW w:w="616"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78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w:t>
            </w:r>
          </w:p>
        </w:tc>
        <w:tc>
          <w:tcPr>
            <w:tcW w:w="12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w:t>
            </w:r>
          </w:p>
        </w:tc>
      </w:tr>
      <w:tr w:rsidR="00CE10D5">
        <w:tc>
          <w:tcPr>
            <w:tcW w:w="616"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78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w:t>
            </w:r>
          </w:p>
        </w:tc>
        <w:tc>
          <w:tcPr>
            <w:tcW w:w="12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w:t>
            </w:r>
          </w:p>
        </w:tc>
      </w:tr>
      <w:tr w:rsidR="00CE10D5">
        <w:tc>
          <w:tcPr>
            <w:tcW w:w="616"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780"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w:t>
            </w:r>
          </w:p>
        </w:tc>
        <w:tc>
          <w:tcPr>
            <w:tcW w:w="1231" w:type="dxa"/>
            <w:tcBorders>
              <w:top w:val="single" w:sz="6" w:space="0" w:color="auto"/>
              <w:left w:val="single" w:sz="6" w:space="0" w:color="auto"/>
              <w:bottom w:val="single" w:sz="6" w:space="0" w:color="auto"/>
              <w:right w:val="single" w:sz="6" w:space="0" w:color="auto"/>
            </w:tcBorders>
          </w:tcPr>
          <w:p w:rsidR="00CE10D5" w:rsidRDefault="00A74235">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w:t>
            </w:r>
          </w:p>
        </w:tc>
      </w:tr>
    </w:tbl>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составлено автором по данным сайта http://www.visionofhumanity.org</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Необходимо также отметить, что значение индекса миролюбия России за последние 3 года в три раза превышает аналогичный показатель Вьетнама (рис.24):</w:t>
      </w:r>
      <w:proofErr w:type="gramEnd"/>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90750" cy="1028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0" cy="10287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24. Составлено по данным сайта http://www.visionofhumanity.org</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Но</w:t>
      </w:r>
      <w:proofErr w:type="gramEnd"/>
      <w:r>
        <w:rPr>
          <w:rFonts w:ascii="Times New Roman CYR" w:hAnsi="Times New Roman CYR" w:cs="Times New Roman CYR"/>
          <w:sz w:val="28"/>
          <w:szCs w:val="28"/>
        </w:rPr>
        <w:t xml:space="preserve"> несмотря на это, есть стороны, положительно влияющие на желание туристов со всего мира, в частности вьетнамских туристов, посетить Россию.</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этих факторов является ситуация на валютном рынке. После падения рубля Россия стала довольно дешевым туристским направлением.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учетом характера российских туристских ресурсов, состояния туристской инфраструктуры и готовности туристского продукта особый интерес для развития въездного туризма в Россию могут в основном представлять </w:t>
      </w:r>
      <w:r>
        <w:rPr>
          <w:rFonts w:ascii="Times New Roman CYR" w:hAnsi="Times New Roman CYR" w:cs="Times New Roman CYR"/>
          <w:sz w:val="28"/>
          <w:szCs w:val="28"/>
        </w:rPr>
        <w:lastRenderedPageBreak/>
        <w:t>следующие виды туризма; пляжный, культурн</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познавательный, деловой, а также специализированный туризм (круизный, событийный, экологический, сельский, охота и рыбалка, активный, в том числе в перспективе горнолыжный, экстремальный, этнический, учебный, научный и др.).</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пляжного туризма отлично подходят Сочи, Геленджик и Крым.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Самыми популярными для культурно-познавательного вида туризма городами страны являются Москва и Санкт-Петербург.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Москва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столице страны находится огромное количество музеев и более 70 театров. Самой популярной у туристов достопримечательностью является ансамбль Красной площади и Московский Кремль. В ансамбль Красной площади входят такие объекты как: Вознесенские ворота, Храм Василия Блаженного, Казанский собор, ГУМ. Здесь же находится Мавзолей Ленина.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любовью туристов пользуются Третьяковская галерея и Большой театр.</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Санкт-Петербург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сайта tripadvisor.ru Санкт-Петербург занимает 14 место в списке 25 самых популярных направлений туризма в мире.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Самой большой популярностью у туристов пользуются Эрмитаж и Дворцовая площадь. Также туристы не обходят внимание Исаакиевский и Казанский соборы, Собор Спаса-на-Крови. </w:t>
      </w:r>
      <w:proofErr w:type="gramStart"/>
      <w:r>
        <w:rPr>
          <w:rFonts w:ascii="Times New Roman CYR" w:hAnsi="Times New Roman CYR" w:cs="Times New Roman CYR"/>
          <w:sz w:val="28"/>
          <w:szCs w:val="28"/>
        </w:rPr>
        <w:t>Мариинский театр с его знаменитыми на весь мир балетом и оперой тоже не остается в стороне.</w:t>
      </w:r>
      <w:proofErr w:type="gram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w:t>
      </w:r>
      <w:proofErr w:type="gramStart"/>
      <w:r>
        <w:rPr>
          <w:rFonts w:ascii="Times New Roman CYR" w:hAnsi="Times New Roman CYR" w:cs="Times New Roman CYR"/>
          <w:sz w:val="28"/>
          <w:szCs w:val="28"/>
        </w:rPr>
        <w:t>культурно-познавательного</w:t>
      </w:r>
      <w:proofErr w:type="gramEnd"/>
      <w:r>
        <w:rPr>
          <w:rFonts w:ascii="Times New Roman CYR" w:hAnsi="Times New Roman CYR" w:cs="Times New Roman CYR"/>
          <w:sz w:val="28"/>
          <w:szCs w:val="28"/>
        </w:rPr>
        <w:t xml:space="preserve"> Россия отлично подходит для экотуризма. Рассмотрим несколько наиболее привлекательных для этого вида туризма уголков страны.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Отличным местом для горнолыжного туризма является город Сочи, который хорошо зарекомендовал себя, как туристское направление, во время </w:t>
      </w:r>
      <w:r>
        <w:rPr>
          <w:rFonts w:ascii="Times New Roman CYR" w:hAnsi="Times New Roman CYR" w:cs="Times New Roman CYR"/>
          <w:sz w:val="28"/>
          <w:szCs w:val="28"/>
        </w:rPr>
        <w:lastRenderedPageBreak/>
        <w:t>проведения зимних Олимпийских игр в 2014 году.</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w:t>
      </w:r>
      <w:proofErr w:type="gramStart"/>
      <w:r>
        <w:rPr>
          <w:rFonts w:ascii="Times New Roman CYR" w:hAnsi="Times New Roman CYR" w:cs="Times New Roman CYR"/>
          <w:sz w:val="28"/>
          <w:szCs w:val="28"/>
        </w:rPr>
        <w:t>культурно-познавательного</w:t>
      </w:r>
      <w:proofErr w:type="gramEnd"/>
      <w:r>
        <w:rPr>
          <w:rFonts w:ascii="Times New Roman CYR" w:hAnsi="Times New Roman CYR" w:cs="Times New Roman CYR"/>
          <w:sz w:val="28"/>
          <w:szCs w:val="28"/>
        </w:rPr>
        <w:t xml:space="preserve"> Россия отлично подходит для экотуризма. Рассмотрим несколько наиболее привлекательных для этого вида туризма уголков страны.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Карелия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Карелии находится национальный парк "</w:t>
      </w:r>
      <w:proofErr w:type="spellStart"/>
      <w:r>
        <w:rPr>
          <w:rFonts w:ascii="Times New Roman CYR" w:hAnsi="Times New Roman CYR" w:cs="Times New Roman CYR"/>
          <w:sz w:val="28"/>
          <w:szCs w:val="28"/>
        </w:rPr>
        <w:t>Волозёрский</w:t>
      </w:r>
      <w:proofErr w:type="spellEnd"/>
      <w:r>
        <w:rPr>
          <w:rFonts w:ascii="Times New Roman CYR" w:hAnsi="Times New Roman CYR" w:cs="Times New Roman CYR"/>
          <w:sz w:val="28"/>
          <w:szCs w:val="28"/>
        </w:rPr>
        <w:t xml:space="preserve">", который также носит статус биосферного заповедника. Еще один интересный для посещения заповедник Карелии - "Кивач". Главной его достопримечательностью является одноименный водопад. "Площадь заповедника составляет около 11 тыс. га. 85% территории заповедника покрыто лесом. Возраст лесов заповедника колеблется в значительных пределах, в среднем это 135 лет, возраст же отдельных его участков достигает более 240 лет, и наконец, отдельные сосны растут здесь уже около 440 лет. «Водоемы заповедника занимают 10% территории. </w:t>
      </w:r>
      <w:proofErr w:type="gramStart"/>
      <w:r>
        <w:rPr>
          <w:rFonts w:ascii="Times New Roman CYR" w:hAnsi="Times New Roman CYR" w:cs="Times New Roman CYR"/>
          <w:sz w:val="28"/>
          <w:szCs w:val="28"/>
        </w:rPr>
        <w:t xml:space="preserve">К ним относятся 13 озер (части акваторий </w:t>
      </w:r>
      <w:proofErr w:type="spellStart"/>
      <w:r>
        <w:rPr>
          <w:rFonts w:ascii="Times New Roman CYR" w:hAnsi="Times New Roman CYR" w:cs="Times New Roman CYR"/>
          <w:sz w:val="28"/>
          <w:szCs w:val="28"/>
        </w:rPr>
        <w:t>Сундозера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Пертозера</w:t>
      </w:r>
      <w:proofErr w:type="spellEnd"/>
      <w:r>
        <w:rPr>
          <w:rFonts w:ascii="Times New Roman CYR" w:hAnsi="Times New Roman CYR" w:cs="Times New Roman CYR"/>
          <w:sz w:val="28"/>
          <w:szCs w:val="28"/>
        </w:rPr>
        <w:t xml:space="preserve">, а также внутренние 11 озер - 2 довольно крупных озера </w:t>
      </w:r>
      <w:proofErr w:type="spellStart"/>
      <w:r>
        <w:rPr>
          <w:rFonts w:ascii="Times New Roman CYR" w:hAnsi="Times New Roman CYR" w:cs="Times New Roman CYR"/>
          <w:sz w:val="28"/>
          <w:szCs w:val="28"/>
        </w:rPr>
        <w:t>Пандозеро</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Гебозеро</w:t>
      </w:r>
      <w:proofErr w:type="spellEnd"/>
      <w:r>
        <w:rPr>
          <w:rFonts w:ascii="Times New Roman CYR" w:hAnsi="Times New Roman CYR" w:cs="Times New Roman CYR"/>
          <w:sz w:val="28"/>
          <w:szCs w:val="28"/>
        </w:rPr>
        <w:t xml:space="preserve"> и 9 мелких лесных озер («</w:t>
      </w:r>
      <w:proofErr w:type="spellStart"/>
      <w:r>
        <w:rPr>
          <w:rFonts w:ascii="Times New Roman CYR" w:hAnsi="Times New Roman CYR" w:cs="Times New Roman CYR"/>
          <w:sz w:val="28"/>
          <w:szCs w:val="28"/>
        </w:rPr>
        <w:t>ламб</w:t>
      </w:r>
      <w:proofErr w:type="spellEnd"/>
      <w:r>
        <w:rPr>
          <w:rFonts w:ascii="Times New Roman CYR" w:hAnsi="Times New Roman CYR" w:cs="Times New Roman CYR"/>
          <w:sz w:val="28"/>
          <w:szCs w:val="28"/>
        </w:rPr>
        <w:t xml:space="preserve">»), 2 реки (в центральной части заповедника протекает река Суна, ее притоком является река </w:t>
      </w:r>
      <w:proofErr w:type="spellStart"/>
      <w:r>
        <w:rPr>
          <w:rFonts w:ascii="Times New Roman CYR" w:hAnsi="Times New Roman CYR" w:cs="Times New Roman CYR"/>
          <w:sz w:val="28"/>
          <w:szCs w:val="28"/>
        </w:rPr>
        <w:t>Сандалка</w:t>
      </w:r>
      <w:proofErr w:type="spellEnd"/>
      <w:r>
        <w:rPr>
          <w:rFonts w:ascii="Times New Roman CYR" w:hAnsi="Times New Roman CYR" w:cs="Times New Roman CYR"/>
          <w:sz w:val="28"/>
          <w:szCs w:val="28"/>
        </w:rPr>
        <w:t>, являющаяся восточной границей заповедника) и несколько лесных ручьев.</w:t>
      </w:r>
      <w:proofErr w:type="gramEnd"/>
      <w:r>
        <w:rPr>
          <w:rFonts w:ascii="Times New Roman CYR" w:hAnsi="Times New Roman CYR" w:cs="Times New Roman CYR"/>
          <w:sz w:val="28"/>
          <w:szCs w:val="28"/>
        </w:rPr>
        <w:t xml:space="preserve"> Более 50 различных болот занимают менее 4% территории заповедника». Также на территории Карелии находится огромное количество озер, больше 61 тысячи.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Архангельская область</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Национальный парк "</w:t>
      </w:r>
      <w:proofErr w:type="spellStart"/>
      <w:r>
        <w:rPr>
          <w:rFonts w:ascii="Times New Roman CYR" w:hAnsi="Times New Roman CYR" w:cs="Times New Roman CYR"/>
          <w:sz w:val="28"/>
          <w:szCs w:val="28"/>
        </w:rPr>
        <w:t>Кенозерский</w:t>
      </w:r>
      <w:proofErr w:type="spellEnd"/>
      <w:r>
        <w:rPr>
          <w:rFonts w:ascii="Times New Roman CYR" w:hAnsi="Times New Roman CYR" w:cs="Times New Roman CYR"/>
          <w:sz w:val="28"/>
          <w:szCs w:val="28"/>
        </w:rPr>
        <w:t xml:space="preserve">". «На его территории зарегистрировано 50 видов млекопитающих, 263 вида птиц, 4 вида рептилий, 5 видов земноводных; обнаружено 715 видов высших сосудистых растений, многие из которых занесены в Красную книгу России и Международного Союза охраны природы. В почти 300 озёрах и реках, что само по себе нетипично для территорий водоразделов, обитают 28 видов рыб и 2 вида миног». В Архангельской области </w:t>
      </w:r>
      <w:r>
        <w:rPr>
          <w:rFonts w:ascii="Times New Roman CYR" w:hAnsi="Times New Roman CYR" w:cs="Times New Roman CYR"/>
          <w:sz w:val="28"/>
          <w:szCs w:val="28"/>
        </w:rPr>
        <w:lastRenderedPageBreak/>
        <w:t>довольно обширная сеть рек и озер, в которых обитает большое количество разнообразных рыб.</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Мурманская область</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Мурманской области есть три интересных с точки зрения экотуризма заповедника: Кандалакшский государственный природный заповедник, Лапландский государственный биосферный заповедник, государственный природный заповедник "</w:t>
      </w:r>
      <w:proofErr w:type="spellStart"/>
      <w:r>
        <w:rPr>
          <w:rFonts w:ascii="Times New Roman CYR" w:hAnsi="Times New Roman CYR" w:cs="Times New Roman CYR"/>
          <w:sz w:val="28"/>
          <w:szCs w:val="28"/>
        </w:rPr>
        <w:t>Пасвик</w:t>
      </w:r>
      <w:proofErr w:type="spellEnd"/>
      <w:r>
        <w:rPr>
          <w:rFonts w:ascii="Times New Roman CYR" w:hAnsi="Times New Roman CYR" w:cs="Times New Roman CYR"/>
          <w:sz w:val="28"/>
          <w:szCs w:val="28"/>
        </w:rPr>
        <w:t xml:space="preserve">". Так же на территории области есть 8 государственных природных заказников и 51 памятник природы.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Тверская область</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тверской области находится государственный лесной биосферный заповедник. Этот заповедник уникален, тем, что еловым лесам, расположенным на его территории уже более 500 лет.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Россия отлично подходит для образовательного туризма. Сейчас в России получают высшее образование около 6 тысяч студентов из Вьетнама. С каждым годом увеличивается количество предоставляемых Вьетнаму, за счет средств федерального бюджета, стипендий.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Событийный туризм получил очень большое развитие за последние годы и продолжает развиваться и дальше. Сейчас страна готовиться принять у себя чемпионат мира по футболу 2018. Подготовка к этому мероприятию значительно сказывается на состоянии страны, как туристского направления. В связи с проведением чемпионата увеличивается количество гостиниц и улучшается качество дорог.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Для дополнительного стимулирования туристского рынка и развития внутреннего и въездного туризма в 2011 г. было выделено из бюджета страны около 2,5 млрд. рублей, которые были направлены на реализацию принятой федеральной целевой программы «Развитие внутреннего и въездного туризма в Российской Федерации (2011-2018 гг.) ».</w:t>
      </w:r>
      <w:proofErr w:type="gramEnd"/>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Анализ потоков вьетнамских туристов в Россию</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рисунках 25-29 представлена информация относительно доли вьетнамских туристов, посетивших Россию за 2012-2015гг.:</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95500" cy="781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0" cy="7810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25. Источник: составлено автором по данным сайта http://www.russiatourism.ru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171700" cy="685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26. Источник: составлено автором по данным сайта http://www.russiatourism.ru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52650" cy="7366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52650" cy="7366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27. Источник: составлено автором по данным сайта http://www.russiatourism.ru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57400" cy="86995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0" cy="8699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28. Источник: составлено автором по данным сайта http://www.russiatourism.ru</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47900" cy="1009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47900" cy="100965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29. Источник: составлено автором по данным сайта http://www.russiatourism.ru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до 2015 года прослеживалась тенденция роста числа </w:t>
      </w:r>
      <w:proofErr w:type="gramStart"/>
      <w:r>
        <w:rPr>
          <w:rFonts w:ascii="Times New Roman CYR" w:hAnsi="Times New Roman CYR" w:cs="Times New Roman CYR"/>
          <w:sz w:val="28"/>
          <w:szCs w:val="28"/>
        </w:rPr>
        <w:t>выезжающих</w:t>
      </w:r>
      <w:proofErr w:type="gramEnd"/>
      <w:r>
        <w:rPr>
          <w:rFonts w:ascii="Times New Roman CYR" w:hAnsi="Times New Roman CYR" w:cs="Times New Roman CYR"/>
          <w:sz w:val="28"/>
          <w:szCs w:val="28"/>
        </w:rPr>
        <w:t xml:space="preserve"> из Вьетнама в Россию.</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последние годы Россия сильно раскрылась как туристское направление. </w:t>
      </w:r>
      <w:r>
        <w:rPr>
          <w:rFonts w:ascii="Times New Roman CYR" w:hAnsi="Times New Roman CYR" w:cs="Times New Roman CYR"/>
          <w:sz w:val="28"/>
          <w:szCs w:val="28"/>
        </w:rPr>
        <w:lastRenderedPageBreak/>
        <w:t>Мы можем проследить это в рейтинге стран мира по Индексу конкурентоспособности сектора путешествий и туризма (рис.30):</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114550" cy="1257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14550" cy="12573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30. Источник: составлено автором по данным сайта http://reports.weforum.org/</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рейтинге конкурентоспособных стран за последние шесть лет Россия поднялась на 31%, обойдя 14 стран мира.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прогнозу Всемирной Туристской Организации к 2020 г. Россия может войти в первую десятку стран самых популярных направления туризма.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факторы, оказывающие влияние на дальнейшее развитие России, как туристского направления: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фактор.</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рис.31 представлена динамика курса рубля к донгу за 2013-2016гг.:</w:t>
      </w:r>
    </w:p>
    <w:p w:rsidR="00CE10D5" w:rsidRPr="003640DF"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E07D7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00250" cy="1143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31. Источник: составлено автором по данным сайта cbr.ru</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рис.31 прослеживается динамика ослабления рублевой валюты по отношению к вьетнамскому донгу. За 2013-2016гг. курс рубля к донгу </w:t>
      </w:r>
      <w:r>
        <w:rPr>
          <w:rFonts w:ascii="Times New Roman CYR" w:hAnsi="Times New Roman CYR" w:cs="Times New Roman CYR"/>
          <w:sz w:val="28"/>
          <w:szCs w:val="28"/>
        </w:rPr>
        <w:lastRenderedPageBreak/>
        <w:t>снизился в 2,2 раза (308,31 донгов за 1 рубль, вместо 685,45 донгов за 1 рубль). Безусловно данная тенденция позитивно сказывается на возможности вьетнамских туристов путешествовать в Россию</w:t>
      </w:r>
      <w:proofErr w:type="gramStart"/>
      <w:r>
        <w:rPr>
          <w:rFonts w:ascii="Times New Roman CYR" w:hAnsi="Times New Roman CYR" w:cs="Times New Roman CYR"/>
          <w:sz w:val="28"/>
          <w:szCs w:val="28"/>
        </w:rPr>
        <w:t>.</w:t>
      </w:r>
      <w:proofErr w:type="gram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Социальный фактор</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Россия может быть интересна и в социальном плане. Большое количество музеев, часть из которых была описана ранее, делают страну очень привлекательной для посещения.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Россия, а в особенности Москва и крупные города, славятся насыщенной ночной жизнью. Это может быть интересно вьетнамским туристам, так как Вьетнам очень спокойная страна, где все заведения прекращают свою работу, самое позднее в 23:00.</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Географический фактор</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География России отлична от географии Вьетнама, что опять же может вызвать интерес у туристов.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Рассмотренный выше город Сочи, может привлечь Вьетнамцев снегом и обилием зимних развлечений, которые сложно найти в теплом Вьетнаме.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интерес у Вьетнамских туристов может вызвать озеро Байкал. Это самое глубокое озеро на планете, входит в список объектов всемирного наследия ЮНЕСКО. Прибрежные территории озера обладают невероятным разнообразием флоры и фауны, которые мало где можно </w:t>
      </w:r>
      <w:proofErr w:type="gramStart"/>
      <w:r>
        <w:rPr>
          <w:rFonts w:ascii="Times New Roman CYR" w:hAnsi="Times New Roman CYR" w:cs="Times New Roman CYR"/>
          <w:sz w:val="28"/>
          <w:szCs w:val="28"/>
        </w:rPr>
        <w:t>встретить</w:t>
      </w:r>
      <w:proofErr w:type="gramEnd"/>
      <w:r>
        <w:rPr>
          <w:rFonts w:ascii="Times New Roman CYR" w:hAnsi="Times New Roman CYR" w:cs="Times New Roman CYR"/>
          <w:sz w:val="28"/>
          <w:szCs w:val="28"/>
        </w:rPr>
        <w:t>.</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интересное с географической точки зрения направление можно выделить Камчатку с ее большим количеством действующих вулканов. Камчатские вулканы составляют часть тихоокеанского огненного кольца и так же находятся под охраной ЮНЕСКО.</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Рынок туристских услуг во Вьетнаме активно развивается. Существует большое количество авиакомпаний осуществляющих рейсы в эту страну. Проведя анализ с помощью сайта momondo.ru, было установлено, что чаще всего </w:t>
      </w:r>
      <w:r>
        <w:rPr>
          <w:rFonts w:ascii="Times New Roman CYR" w:hAnsi="Times New Roman CYR" w:cs="Times New Roman CYR"/>
          <w:sz w:val="28"/>
          <w:szCs w:val="28"/>
        </w:rPr>
        <w:lastRenderedPageBreak/>
        <w:t xml:space="preserve">перевозки во Вьетнам осуществляют арабские авиакомпании. Гостиничная инфраструктура в СРВ прогрессирует с каждым годом: за последние три года, количество отелей во Вьетнаме увеличилось на 149 штук. Ресторанный бизнес в стане тоже развивается, любой путешественник сможет найти себе место по вкусу.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было установлено, что Вьетнам является относительно безопасным направление, что положительно сказывается на желании туристов посетить страну.</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доходов от туризма тоже растет с каждым годом. Плюсом можно выделить и то, что для въезда в страну не требуется виза.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Поток российских туристов во Вьетнам постоянно растет. В 2012 году количество поездок равнялось 149711, в 2013 оно составляло уже 212828, в 2014 году число достигло 276703. За первые 9 месяцев 2015 года - 170140.</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Рынок туристских услуг в России развит куда меньше чем во Вьетнаме. Гостиничная и дорожная инфраструктура, хоть и получили развитие, в связи с большим количеством мероприятий проводимых на территории страны, все еще не достаточно хороши. Так же, отрицательно сказывается на привлечении туристов, низкий уровень безопасности. </w:t>
      </w:r>
      <w:proofErr w:type="gramStart"/>
      <w:r>
        <w:rPr>
          <w:rFonts w:ascii="Times New Roman CYR" w:hAnsi="Times New Roman CYR" w:cs="Times New Roman CYR"/>
          <w:sz w:val="28"/>
          <w:szCs w:val="28"/>
        </w:rPr>
        <w:t>Но</w:t>
      </w:r>
      <w:proofErr w:type="gramEnd"/>
      <w:r>
        <w:rPr>
          <w:rFonts w:ascii="Times New Roman CYR" w:hAnsi="Times New Roman CYR" w:cs="Times New Roman CYR"/>
          <w:sz w:val="28"/>
          <w:szCs w:val="28"/>
        </w:rPr>
        <w:t xml:space="preserve"> несмотря на все это, в целом, Россия укрепила свои позиции на туристском рынке за последние несколько лет. </w:t>
      </w:r>
      <w:proofErr w:type="gramStart"/>
      <w:r>
        <w:rPr>
          <w:rFonts w:ascii="Times New Roman CYR" w:hAnsi="Times New Roman CYR" w:cs="Times New Roman CYR"/>
          <w:sz w:val="28"/>
          <w:szCs w:val="28"/>
        </w:rPr>
        <w:t xml:space="preserve">Из данных индекса конкурентоспособности в сфере путешествий и туризма, было установлено, что за последние 6 лет Россия улучшила свой показатель на 31%. </w:t>
      </w:r>
      <w:proofErr w:type="gramEnd"/>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Глава 3. Пути к дальнейшему развитию туристских связей </w:t>
      </w:r>
      <w:proofErr w:type="spellStart"/>
      <w:r>
        <w:rPr>
          <w:rFonts w:ascii="Times New Roman CYR" w:hAnsi="Times New Roman CYR" w:cs="Times New Roman CYR"/>
          <w:sz w:val="28"/>
          <w:szCs w:val="28"/>
        </w:rPr>
        <w:t>россии</w:t>
      </w:r>
      <w:proofErr w:type="spellEnd"/>
      <w:r>
        <w:rPr>
          <w:rFonts w:ascii="Times New Roman CYR" w:hAnsi="Times New Roman CYR" w:cs="Times New Roman CYR"/>
          <w:sz w:val="28"/>
          <w:szCs w:val="28"/>
        </w:rPr>
        <w:t xml:space="preserve"> и Вьетнама</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Факторы, влияющие на развитие и рациональное использование туристского потенциала Вьетнама</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идеология является одним из важных социокультурных факторов устойчивого развития туризма. Она реализуется посредством СМИ, издательств, культуры, образования, общественных движений и формирований.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идеология, будучи важным фактором укрепления государственности, определенным образом определяет деятельность социальных институтов туризма и направлена на стабилизацию социума, формирование нормативно-правового пространства, установление ограничений на изменения сформировавшегося (или формирующегося) социального порядка».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укрепления базиса российско-вьетнамского сотрудничества в сфере туризма, следует обратить внимание на следующие проблемы.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Вьетнам богат достопримечательностями: как культурными, так и природными, но в стране недостаточно </w:t>
      </w:r>
      <w:proofErr w:type="gramStart"/>
      <w:r>
        <w:rPr>
          <w:rFonts w:ascii="Times New Roman CYR" w:hAnsi="Times New Roman CYR" w:cs="Times New Roman CYR"/>
          <w:sz w:val="28"/>
          <w:szCs w:val="28"/>
        </w:rPr>
        <w:t>развиты</w:t>
      </w:r>
      <w:proofErr w:type="gramEnd"/>
      <w:r>
        <w:rPr>
          <w:rFonts w:ascii="Times New Roman CYR" w:hAnsi="Times New Roman CYR" w:cs="Times New Roman CYR"/>
          <w:sz w:val="28"/>
          <w:szCs w:val="28"/>
        </w:rPr>
        <w:t xml:space="preserve"> событийный туризм и организация мероприятий для туристов. «Так, ежегодно во Вьетнаме проходят тысячи праздников и культурных событий, но широкой информации о них нет, или она дается слишком поздно. В результате, посещают праздники и культурные события во Вьетнаме лишь случайные туристы».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очень маленькое количество источников с достоверной информацией о стране. В основном российские туристы узнают о Вьетнаме из путеводителей, качество которых оставляет желать лучшего. Эту проблему рассматривает в статье «Вьетнам в кривом зеркале путеводителей» В. Н. Колотов. В статье автор повествует о том, как ужасно далеки от истины данные, </w:t>
      </w:r>
      <w:r>
        <w:rPr>
          <w:rFonts w:ascii="Times New Roman CYR" w:hAnsi="Times New Roman CYR" w:cs="Times New Roman CYR"/>
          <w:sz w:val="28"/>
          <w:szCs w:val="28"/>
        </w:rPr>
        <w:lastRenderedPageBreak/>
        <w:t xml:space="preserve">которые можно почерпнуть в путеводителе, а также, предупреждает о том, как </w:t>
      </w:r>
      <w:proofErr w:type="gramStart"/>
      <w:r>
        <w:rPr>
          <w:rFonts w:ascii="Times New Roman CYR" w:hAnsi="Times New Roman CYR" w:cs="Times New Roman CYR"/>
          <w:sz w:val="28"/>
          <w:szCs w:val="28"/>
        </w:rPr>
        <w:t>опасны</w:t>
      </w:r>
      <w:proofErr w:type="gramEnd"/>
      <w:r>
        <w:rPr>
          <w:rFonts w:ascii="Times New Roman CYR" w:hAnsi="Times New Roman CYR" w:cs="Times New Roman CYR"/>
          <w:sz w:val="28"/>
          <w:szCs w:val="28"/>
        </w:rPr>
        <w:t xml:space="preserve"> могут быть разговорники к ним предлагающиеся.</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Вьетнам развивается, как туристское направление, основываясь в основном на географических преимуществах страны, таких как природные условия и длинная береговая линия с прекрасными пляжами.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«Недавно во Вьетнаме завершен показ документального сериала «Открой Вьетнам с Мартином Ян», который обошелся государству в 1 млн $. Двадцать шесть серий построены как очерки о 14 городах Вьетнама, об их достопримечательностях, природе, кулинарии и др.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канал VTV4, работая на азиатскую, европейскую, американскую и африканскую территории, рассказывает о том, что происходит в стране».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Страна, которая является популярным туристским направлением, находится в более выгодном экономическом положении, чем страны, чья туристская инфраструктуру развита не достаточно, либо не развита совсем. Туристская инфраструктура во Вьетнаме претерпела значительные изменения за последние несколько лет. Увеличилось число комфортабельных гостиничных комплексов, как уже было рассмотрено в главе 2, за последние три года число отелей возросло на 149 штук. Улучшилось качество дорог, что является благоприятным фактором, способным оказать положительное влияние на привлечение туристов в страну.</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увеличением туристского потока в страну, возросло и количество турфирм, что является положительным фактором.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рассматривать туристский поток из России, остро стоит вопрос нехватки русскоговорящих гидов.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Положительное влияние на формирование международных туристских потоков во Вьетнам оказали позиции международных организаций, связанных с </w:t>
      </w:r>
      <w:r>
        <w:rPr>
          <w:rFonts w:ascii="Times New Roman CYR" w:hAnsi="Times New Roman CYR" w:cs="Times New Roman CYR"/>
          <w:sz w:val="28"/>
          <w:szCs w:val="28"/>
        </w:rPr>
        <w:lastRenderedPageBreak/>
        <w:t>туризмом: Международной ассоциации транспортной авиации и АТА, Всемирной ассоциации туристических фирм и др. и принятие ВТО ряда деклараций в области международного туризма.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еще один из позитивных факторов развития туризма во Вьетнаме, можно отметить спортивные, медицинские мероприятия и другие мероприятия. «Каждый год страна организует сотни международных встреч, региональных кинофестивалей, спортивных игр, конкурсов красоты и показов мод».</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Геополитика, как инструмент развития российско-вьетнамских отношений в сфере туризма</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индустрия туризма выступает важной отраслью мировой и национальной политики, а активное его развитие в современном мире превращает туризм в фактор геополитического характера. Изменения рынка туристских услуг страны определяют показатели ее участия в геополитике, способной повлиять на обстановку международных отношений и нередко предупредить серьезные международные конфликты.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Рассматривая геополитику как контроль над территорией, </w:t>
      </w:r>
      <w:proofErr w:type="gramStart"/>
      <w:r>
        <w:rPr>
          <w:rFonts w:ascii="Times New Roman CYR" w:hAnsi="Times New Roman CYR" w:cs="Times New Roman CYR"/>
          <w:sz w:val="28"/>
          <w:szCs w:val="28"/>
        </w:rPr>
        <w:t>распределении</w:t>
      </w:r>
      <w:proofErr w:type="gramEnd"/>
      <w:r>
        <w:rPr>
          <w:rFonts w:ascii="Times New Roman CYR" w:hAnsi="Times New Roman CYR" w:cs="Times New Roman CYR"/>
          <w:sz w:val="28"/>
          <w:szCs w:val="28"/>
        </w:rPr>
        <w:t xml:space="preserve"> и перераспределении сфер влияния различных государств и межгосударственных объединений следует учитывать ее конфликтную природу. Борьба государств за сферы влияния чаще всего приводит к разрастанию геополитических конфликтов, вызванных различными причинами: экономическими, демографическими, социально-культурными и т.д.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устранения и дальнейшего предупреждения геополитических конфликтов требуется проведение мероприятий, направленных на разрешение вышеперечисленных причин; создание и дальнейшая оптимизация объективных условий, препятствующих развитию </w:t>
      </w:r>
      <w:proofErr w:type="gramStart"/>
      <w:r>
        <w:rPr>
          <w:rFonts w:ascii="Times New Roman CYR" w:hAnsi="Times New Roman CYR" w:cs="Times New Roman CYR"/>
          <w:sz w:val="28"/>
          <w:szCs w:val="28"/>
        </w:rPr>
        <w:t>пред</w:t>
      </w:r>
      <w:proofErr w:type="gramEnd"/>
      <w:r>
        <w:rPr>
          <w:rFonts w:ascii="Times New Roman CYR" w:hAnsi="Times New Roman CYR" w:cs="Times New Roman CYR"/>
          <w:sz w:val="28"/>
          <w:szCs w:val="28"/>
        </w:rPr>
        <w:t xml:space="preserve"> конфликтных ситуаций. В XXI веке </w:t>
      </w:r>
      <w:r>
        <w:rPr>
          <w:rFonts w:ascii="Times New Roman CYR" w:hAnsi="Times New Roman CYR" w:cs="Times New Roman CYR"/>
          <w:sz w:val="28"/>
          <w:szCs w:val="28"/>
        </w:rPr>
        <w:lastRenderedPageBreak/>
        <w:t>значительное место в урегулировании подобных ситуаций занимает именно туризм.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п. 21 Указа Президента Российской Федерации от 31.12.2015 № 683 «О Стратегии национальной безопасности Российской Федерации» отмечено, что «все большее влияние на характер международной обстановки оказывает усиливающееся противоборство в глобальном информационном пространстве, обусловленное стремлением некоторых стран использовать информационные и коммуникационные технологии для достижения своих геополитических целей, в том числе путем манипулирования общественным сознанием и фальсификации истории».</w:t>
      </w:r>
      <w:proofErr w:type="gram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антироссийской агрессивной пропаганды и санкций западных стран во главе с США в связи с Украиной Вьетнам поддерживает Российскую Федерацию в международных и региональных организациях - ООН, АТЭС, АРФ, ВАС, Форуме Азия-Европа (АСЕМ).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Санкции Запада против Росс</w:t>
      </w:r>
      <w:proofErr w:type="gramStart"/>
      <w:r>
        <w:rPr>
          <w:rFonts w:ascii="Times New Roman CYR" w:hAnsi="Times New Roman CYR" w:cs="Times New Roman CYR"/>
          <w:sz w:val="28"/>
          <w:szCs w:val="28"/>
        </w:rPr>
        <w:t>ии и ее</w:t>
      </w:r>
      <w:proofErr w:type="gramEnd"/>
      <w:r>
        <w:rPr>
          <w:rFonts w:ascii="Times New Roman CYR" w:hAnsi="Times New Roman CYR" w:cs="Times New Roman CYR"/>
          <w:sz w:val="28"/>
          <w:szCs w:val="28"/>
        </w:rPr>
        <w:t xml:space="preserve"> вынужденные ответные меры не могут не приводить к перестройке структуры международных экономических связей. Стена санкций, возведенная западными странами, на пути развития инвестиционного сотрудничества оборачивается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Российской</w:t>
      </w:r>
      <w:proofErr w:type="gramEnd"/>
      <w:r>
        <w:rPr>
          <w:rFonts w:ascii="Times New Roman CYR" w:hAnsi="Times New Roman CYR" w:cs="Times New Roman CYR"/>
          <w:sz w:val="28"/>
          <w:szCs w:val="28"/>
        </w:rPr>
        <w:t xml:space="preserve"> Федерацией открытия новых возможностей в Азии. При таких обстоятельствах </w:t>
      </w:r>
      <w:proofErr w:type="gramStart"/>
      <w:r>
        <w:rPr>
          <w:rFonts w:ascii="Times New Roman CYR" w:hAnsi="Times New Roman CYR" w:cs="Times New Roman CYR"/>
          <w:sz w:val="28"/>
          <w:szCs w:val="28"/>
        </w:rPr>
        <w:t>меняется</w:t>
      </w:r>
      <w:proofErr w:type="gramEnd"/>
      <w:r>
        <w:rPr>
          <w:rFonts w:ascii="Times New Roman CYR" w:hAnsi="Times New Roman CYR" w:cs="Times New Roman CYR"/>
          <w:sz w:val="28"/>
          <w:szCs w:val="28"/>
        </w:rPr>
        <w:t xml:space="preserve"> в том числе и вектор российско-вьетнамских отношений. Вьетнам становится одним из ведущих стратегических партнеров России в Юго-Восточной Азии.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туризма на развитие экономики, гармонизацию межкультурных и межэтнических отношений позволяют рассматривать туризм как фактор преодоления политической напряженности и предупреждения геополитических конфликтов. Массовые туристические потоки готовят почву для соответствующих экономических и политических решений, например, решения об открытии границ или таможенных послаблений.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Сегодня российско-вьетнамские отношения в рамках индустрии туризма развиваются в сложной политической обстановке как для России, так и для азиатско-тихоокеанского региона. Однако, для Москвы, на фоне введенных Западом санкций, жизненно важной альтернативой становится восточное направление ее политики в сфере туризма.</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недавних пор фаворитами для российских туристов являлись Египет и Турция. Россия долгие годы оставалась ценным регионом-потребителем турецкой продукции и поэтому Турция ввела режим безвизового посещения страны для туристов из России. В 2015 году на турецкие курорты приехало отдыхать почти 4,5 млн. россиян, и по этим показателям Россия заняла второе место после Германии по объему въезда иностранных туристов в Турцию.</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в связи с политической ситуацией с Турцией и Египтом, как сообщалось на портале внешнеэкономической информации, Вьетнамское национальное агентство по туризму совместно с </w:t>
      </w:r>
      <w:proofErr w:type="spellStart"/>
      <w:r>
        <w:rPr>
          <w:rFonts w:ascii="Times New Roman CYR" w:hAnsi="Times New Roman CYR" w:cs="Times New Roman CYR"/>
          <w:sz w:val="28"/>
          <w:szCs w:val="28"/>
        </w:rPr>
        <w:t>VietnamAirlines</w:t>
      </w:r>
      <w:proofErr w:type="spellEnd"/>
      <w:r>
        <w:rPr>
          <w:rFonts w:ascii="Times New Roman CYR" w:hAnsi="Times New Roman CYR" w:cs="Times New Roman CYR"/>
          <w:sz w:val="28"/>
          <w:szCs w:val="28"/>
        </w:rPr>
        <w:t xml:space="preserve"> и компанией </w:t>
      </w:r>
      <w:proofErr w:type="spellStart"/>
      <w:r>
        <w:rPr>
          <w:rFonts w:ascii="Times New Roman CYR" w:hAnsi="Times New Roman CYR" w:cs="Times New Roman CYR"/>
          <w:sz w:val="28"/>
          <w:szCs w:val="28"/>
        </w:rPr>
        <w:t>AnhDuongCo</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Ltd.организовали</w:t>
      </w:r>
      <w:proofErr w:type="spellEnd"/>
      <w:r>
        <w:rPr>
          <w:rFonts w:ascii="Times New Roman CYR" w:hAnsi="Times New Roman CYR" w:cs="Times New Roman CYR"/>
          <w:sz w:val="28"/>
          <w:szCs w:val="28"/>
        </w:rPr>
        <w:t xml:space="preserve"> программу изучения туристического рынка Вьетнама для российских компаний, для этих целей в конце 2015 года были приглашены представители крупнейших российских </w:t>
      </w:r>
      <w:proofErr w:type="spellStart"/>
      <w:r>
        <w:rPr>
          <w:rFonts w:ascii="Times New Roman CYR" w:hAnsi="Times New Roman CYR" w:cs="Times New Roman CYR"/>
          <w:sz w:val="28"/>
          <w:szCs w:val="28"/>
        </w:rPr>
        <w:t>туркомпаний</w:t>
      </w:r>
      <w:proofErr w:type="spellEnd"/>
      <w:r>
        <w:rPr>
          <w:rFonts w:ascii="Times New Roman CYR" w:hAnsi="Times New Roman CYR" w:cs="Times New Roman CYR"/>
          <w:sz w:val="28"/>
          <w:szCs w:val="28"/>
        </w:rPr>
        <w:t xml:space="preserve"> для оценки уровня сервиса и предлагаемых турпродуктов в различных направлениях Вьетнама - г. Хошимин, г. </w:t>
      </w:r>
      <w:proofErr w:type="spellStart"/>
      <w:r>
        <w:rPr>
          <w:rFonts w:ascii="Times New Roman CYR" w:hAnsi="Times New Roman CYR" w:cs="Times New Roman CYR"/>
          <w:sz w:val="28"/>
          <w:szCs w:val="28"/>
        </w:rPr>
        <w:t>Нячанг</w:t>
      </w:r>
      <w:proofErr w:type="spellEnd"/>
      <w:r>
        <w:rPr>
          <w:rFonts w:ascii="Times New Roman CYR" w:hAnsi="Times New Roman CYR" w:cs="Times New Roman CYR"/>
          <w:sz w:val="28"/>
          <w:szCs w:val="28"/>
        </w:rPr>
        <w:t xml:space="preserve">, о. </w:t>
      </w:r>
      <w:proofErr w:type="spellStart"/>
      <w:r>
        <w:rPr>
          <w:rFonts w:ascii="Times New Roman CYR" w:hAnsi="Times New Roman CYR" w:cs="Times New Roman CYR"/>
          <w:sz w:val="28"/>
          <w:szCs w:val="28"/>
        </w:rPr>
        <w:t>Фукуок</w:t>
      </w:r>
      <w:proofErr w:type="spellEnd"/>
      <w:r>
        <w:rPr>
          <w:rFonts w:ascii="Times New Roman CYR" w:hAnsi="Times New Roman CYR" w:cs="Times New Roman CYR"/>
          <w:sz w:val="28"/>
          <w:szCs w:val="28"/>
        </w:rPr>
        <w:t>. В рамках указанной программы вьетнамскими компаниями были запущены маркетинговые и дисконтные программы для россиян с тем, чтобы привлечь часть туристического потока после закрытия Египта для россиян.</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 положениями Соглашения между Правительством Российской Федерации и Правительством Социалистической Республики Вьетнам об условиях взаимных поездок граждан, с учетом Сообщения Министерства иностранных дел Российской Федерации от 20.01.2015 года «Об изменениях в порядке безвизового въезда во Вьетнам» с 1 января 2015 года </w:t>
      </w:r>
      <w:r>
        <w:rPr>
          <w:rFonts w:ascii="Times New Roman CYR" w:hAnsi="Times New Roman CYR" w:cs="Times New Roman CYR"/>
          <w:sz w:val="28"/>
          <w:szCs w:val="28"/>
        </w:rPr>
        <w:lastRenderedPageBreak/>
        <w:t>вступил в силу закон Социалистической Республики Вьетнам № 47/2014/QH13 от 16 июня 2014 г. «О порядке</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въезда, выезда, транзита и пребывания иностранных граждан во Вьетнаме», согласно новым правилам которого, граждане Российской Федерации могут въезжать на территорию Вьетнама без визы на срок до 15 дней с заграничным паспортом, действительным не менее 6 месяцев, и при условии, что с даты их предыдущего выезда из СРВ прошло не менее 30 дней.</w:t>
      </w:r>
      <w:proofErr w:type="gramEnd"/>
      <w:r>
        <w:rPr>
          <w:rFonts w:ascii="Times New Roman CYR" w:hAnsi="Times New Roman CYR" w:cs="Times New Roman CYR"/>
          <w:sz w:val="28"/>
          <w:szCs w:val="28"/>
        </w:rPr>
        <w:t xml:space="preserve"> В случае необходимости повторного въезда во Вьетнам до истечения указанного тридцатидневного периода, следует получить визу в одном из консульских учреждений Вьетнама за рубежом.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Межкультурное взаимодействие, обусловленное потоками туристов, также оказывает сильнейшее влияние на геополитику любой страны.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рынка туристских услуг является одним из показателей участия государства в позитивной геополитике, способной влиять на предупреждение сложных международных конфликтов.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дальнейшего успешного развития Вьетнама, как туристского направления, стоит обратить внимание на проблему недостаточной освещенности мероприятий ежегодно проходящих в стране. Так же проблемой является отсутствие достоверной и полезной информации для туристов. Еще одной проблемой можно указать, что не смотря на улучшение туристской </w:t>
      </w:r>
      <w:proofErr w:type="gramStart"/>
      <w:r>
        <w:rPr>
          <w:rFonts w:ascii="Times New Roman CYR" w:hAnsi="Times New Roman CYR" w:cs="Times New Roman CYR"/>
          <w:sz w:val="28"/>
          <w:szCs w:val="28"/>
        </w:rPr>
        <w:t>инфраструктуры</w:t>
      </w:r>
      <w:proofErr w:type="gramEnd"/>
      <w:r>
        <w:rPr>
          <w:rFonts w:ascii="Times New Roman CYR" w:hAnsi="Times New Roman CYR" w:cs="Times New Roman CYR"/>
          <w:sz w:val="28"/>
          <w:szCs w:val="28"/>
        </w:rPr>
        <w:t xml:space="preserve"> в общем, почти отсутствуют русскоговорящие гиды, что является несомненным минусом.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геополитики, отношения Вьетнама и России </w:t>
      </w:r>
      <w:proofErr w:type="gramStart"/>
      <w:r>
        <w:rPr>
          <w:rFonts w:ascii="Times New Roman CYR" w:hAnsi="Times New Roman CYR" w:cs="Times New Roman CYR"/>
          <w:sz w:val="28"/>
          <w:szCs w:val="28"/>
        </w:rPr>
        <w:t>укрепляются</w:t>
      </w:r>
      <w:proofErr w:type="gramEnd"/>
      <w:r>
        <w:rPr>
          <w:rFonts w:ascii="Times New Roman CYR" w:hAnsi="Times New Roman CYR" w:cs="Times New Roman CYR"/>
          <w:sz w:val="28"/>
          <w:szCs w:val="28"/>
        </w:rPr>
        <w:t xml:space="preserve"> и туризм играет в этом не последнюю роль. В связи с политической ситуацией с Турцией и Египтом, все больше туристов выбирают для отдыха Вьетнам. Вьетнамские компании запускают множество дисконтных и маркетинговых программ для привлечения туристов из России. Так же для российских туристов, с 1 января 2015 года, при въезде в страну на срок до 15 дней, не требуется виза.</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Вьетнам является быстро развивающейся страной. Для российских туристов Вьетнам - относительно новое направление, которое активно прогрессирует с каждым годом. В настоящей работе были рассмотрены особенности состояния туристских связей России и Вьетнама. При этом основное внимание было сфокусировано на Вьетнаме, на том, что эта страна может предложить российским туристам.</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Исследовав общую характеристику Вьетнама и его туристский потенциал, можно сделать следующие выводы:</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.Вьетнам страна с большим туристским потенциалом и быстро развивающейся инфраструктурой. Рынок туристских услуг во Вьетнаме прогрессирует с каждым годом. Это положительно сказывается как на развитии экономики </w:t>
      </w:r>
      <w:proofErr w:type="gramStart"/>
      <w:r>
        <w:rPr>
          <w:rFonts w:ascii="Times New Roman CYR" w:hAnsi="Times New Roman CYR" w:cs="Times New Roman CYR"/>
          <w:sz w:val="28"/>
          <w:szCs w:val="28"/>
        </w:rPr>
        <w:t>страны</w:t>
      </w:r>
      <w:proofErr w:type="gramEnd"/>
      <w:r>
        <w:rPr>
          <w:rFonts w:ascii="Times New Roman CYR" w:hAnsi="Times New Roman CYR" w:cs="Times New Roman CYR"/>
          <w:sz w:val="28"/>
          <w:szCs w:val="28"/>
        </w:rPr>
        <w:t xml:space="preserve"> в общем, так и на привлечении большего числа туристов.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Страна привлекательна так же стабильностью и высоким уровнем безопасности.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 Вьетнаме развиты самые разнообразные виды туризма. Можно выделить такие виды как: каникулярный туризм, культурно-познавательный туризм, образовательный туризм, спортивный туризм, деловой туризм, экологический туризм. Туристам не стоит рассматривать данную страну только с точки зрения пляжного отдыха. Проанализировав потоки туристов из России во Вьетнам и из Вьетнама в Россию, можно сказать следующее: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туристов прибывающих во Вьетнам из России, значительно превышает количество вьетнамских туристов в России. Это может быть связанно с тем, что рынок туристских услуг в России отстает от </w:t>
      </w:r>
      <w:proofErr w:type="gramStart"/>
      <w:r>
        <w:rPr>
          <w:rFonts w:ascii="Times New Roman CYR" w:hAnsi="Times New Roman CYR" w:cs="Times New Roman CYR"/>
          <w:sz w:val="28"/>
          <w:szCs w:val="28"/>
        </w:rPr>
        <w:t>вьетнамского</w:t>
      </w:r>
      <w:proofErr w:type="gramEnd"/>
      <w:r>
        <w:rPr>
          <w:rFonts w:ascii="Times New Roman CYR" w:hAnsi="Times New Roman CYR" w:cs="Times New Roman CYR"/>
          <w:sz w:val="28"/>
          <w:szCs w:val="28"/>
        </w:rPr>
        <w:t xml:space="preserve">, хоть и прогрессирует с каждым годом. Для решения этой проблемы России следует проводить более активную туристскую политику, активно развивать </w:t>
      </w:r>
      <w:r>
        <w:rPr>
          <w:rFonts w:ascii="Times New Roman CYR" w:hAnsi="Times New Roman CYR" w:cs="Times New Roman CYR"/>
          <w:sz w:val="28"/>
          <w:szCs w:val="28"/>
        </w:rPr>
        <w:lastRenderedPageBreak/>
        <w:t xml:space="preserve">инфраструктуру, устраивать рекламные компании и освещать в СМИ не только уже известные туристские направления, такие как: Москва и Санкт-Петербург, но и места, которые мало исследованы туристами, такие как рассмотренные в работе Архангельска, Мурманская и Тверская области и Карелия. </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Изучив современное состояние российско-вьетнамских отношений в сфере туризма, можем выявить следующие проблемы</w:t>
      </w:r>
      <w:proofErr w:type="gramStart"/>
      <w:r>
        <w:rPr>
          <w:rFonts w:ascii="Times New Roman CYR" w:hAnsi="Times New Roman CYR" w:cs="Times New Roman CYR"/>
          <w:sz w:val="28"/>
          <w:szCs w:val="28"/>
        </w:rPr>
        <w:t>:</w:t>
      </w:r>
      <w:proofErr w:type="gramEnd"/>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источников достоверной информации о Вьетнаме;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Недостаточное количество русскоговорящих гидов;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.Слабо развитое авиасообщение между странами.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 бы улучшить современное состояние туристских связей России и Вьетнама, необходимо следующее:</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совместно разработанных авторитетными экспертами в области востоковедения качественных путеводителей по Вьетнаму и России.</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курсов обучения, для увеличения числа квалифицированных русскоговорящих гидов.</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Введение системы лицензирования гидов для повышения качества услуг.</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Введение </w:t>
      </w:r>
      <w:proofErr w:type="gramStart"/>
      <w:r>
        <w:rPr>
          <w:rFonts w:ascii="Times New Roman CYR" w:hAnsi="Times New Roman CYR" w:cs="Times New Roman CYR"/>
          <w:sz w:val="28"/>
          <w:szCs w:val="28"/>
        </w:rPr>
        <w:t>чартерных</w:t>
      </w:r>
      <w:proofErr w:type="gramEnd"/>
      <w:r>
        <w:rPr>
          <w:rFonts w:ascii="Times New Roman CYR" w:hAnsi="Times New Roman CYR" w:cs="Times New Roman CYR"/>
          <w:sz w:val="28"/>
          <w:szCs w:val="28"/>
        </w:rPr>
        <w:t xml:space="preserve"> рейсы между Вьетнамом и Россией.</w:t>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Проведя обзор геополитической ситуации, как инструмента развития российско-вьетнамских отношений в сфере туризма, можно заключить, что отношения двух стран стабильно развиваются. Несмотря на санкции и негативное отношение к России, Вьетнам оказывает всестороннюю поддержку в различных организациях, что положительно сказывается на отношениях стран. Для еще большего укрепления связей между странами, и развития туризма, Россия может пойти на отмену виз для организованных туристских групп из Вьетнама.</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E10D5" w:rsidRDefault="00A7423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CE10D5" w:rsidRDefault="00CE10D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Нормативно-правовые акты</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 // Собрание законодательства Российской Федерации. - 04.08.2014. - № 31. - ст. 4398.</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Об основах туристской деятельности в Российской Федерации: федеральный закон от 24.11.1996 № 132-ФЗ: офиц. текст по состоянию: 30.06.2015 // Российская газета. - 03.12.1996. - № 231. </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Соглашение между Правительством Российской Федерации и Правительством Социалистической Республики Вьетнам об условиях взаимных поездок граждан (заключено в г. Москве 28.10.1993) // Бюллетень международных договоров. - 1994. - № 6. - С. 69 - 73.</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Соглашение между Правительством Российской Федерации и Правительством Социалистической Республики Вьетнам о сотрудничестве в области туризма (заключено в г. Ханое 24.11.1997) // Документ официально опубликован не был.</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Указ Президента Российской Федерации от 31.12.2015 № 683 «О Стратегии национальной безопасности Российской Федерации» // Собрание законодательства Российской Федерации. - 04.01.2016. - № 1 (часть II)</w:t>
      </w:r>
      <w:proofErr w:type="gramStart"/>
      <w:r>
        <w:rPr>
          <w:rFonts w:ascii="Times New Roman CYR" w:hAnsi="Times New Roman CYR" w:cs="Times New Roman CYR"/>
          <w:color w:val="000000"/>
          <w:kern w:val="1"/>
          <w:sz w:val="28"/>
          <w:szCs w:val="28"/>
        </w:rPr>
        <w:t>.</w:t>
      </w:r>
      <w:proofErr w:type="gramEnd"/>
      <w:r>
        <w:rPr>
          <w:rFonts w:ascii="Times New Roman CYR" w:hAnsi="Times New Roman CYR" w:cs="Times New Roman CYR"/>
          <w:color w:val="000000"/>
          <w:kern w:val="1"/>
          <w:sz w:val="28"/>
          <w:szCs w:val="28"/>
        </w:rPr>
        <w:t xml:space="preserve"> - </w:t>
      </w:r>
      <w:proofErr w:type="gramStart"/>
      <w:r>
        <w:rPr>
          <w:rFonts w:ascii="Times New Roman CYR" w:hAnsi="Times New Roman CYR" w:cs="Times New Roman CYR"/>
          <w:color w:val="000000"/>
          <w:kern w:val="1"/>
          <w:sz w:val="28"/>
          <w:szCs w:val="28"/>
        </w:rPr>
        <w:t>с</w:t>
      </w:r>
      <w:proofErr w:type="gramEnd"/>
      <w:r>
        <w:rPr>
          <w:rFonts w:ascii="Times New Roman CYR" w:hAnsi="Times New Roman CYR" w:cs="Times New Roman CYR"/>
          <w:color w:val="000000"/>
          <w:kern w:val="1"/>
          <w:sz w:val="28"/>
          <w:szCs w:val="28"/>
        </w:rPr>
        <w:t>т. 212.</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План сотрудничества между Министерством иностранных дел Российской Федерации и Министерством иностранных дел Социалистической Республики Вьетнам на 2015 - 2016 годы (принят в г. Ханое 16.04.2014) // Документ официально опубликован не был.</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lastRenderedPageBreak/>
        <w:t>.</w:t>
      </w:r>
      <w:r>
        <w:rPr>
          <w:rFonts w:ascii="Times New Roman CYR" w:hAnsi="Times New Roman CYR" w:cs="Times New Roman CYR"/>
          <w:color w:val="000000"/>
          <w:kern w:val="1"/>
          <w:sz w:val="28"/>
          <w:szCs w:val="28"/>
        </w:rPr>
        <w:tab/>
        <w:t>Письмо Банка России от 14.01.2010 года № 6-Т «Об определении курсов иностранных валют по отношению к рублю, официальные курсы которых не устанавливаются Банком России» // Вестник Банка России. - 20.01.2010. - № 2.</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Информация Банка России «О публикации данных </w:t>
      </w:r>
      <w:proofErr w:type="spellStart"/>
      <w:proofErr w:type="gramStart"/>
      <w:r>
        <w:rPr>
          <w:rFonts w:ascii="Times New Roman CYR" w:hAnsi="Times New Roman CYR" w:cs="Times New Roman CYR"/>
          <w:color w:val="000000"/>
          <w:kern w:val="1"/>
          <w:sz w:val="28"/>
          <w:szCs w:val="28"/>
        </w:rPr>
        <w:t>ThomsonReuters</w:t>
      </w:r>
      <w:proofErr w:type="spellEnd"/>
      <w:proofErr w:type="gramEnd"/>
      <w:r>
        <w:rPr>
          <w:rFonts w:ascii="Times New Roman CYR" w:hAnsi="Times New Roman CYR" w:cs="Times New Roman CYR"/>
          <w:color w:val="000000"/>
          <w:kern w:val="1"/>
          <w:sz w:val="28"/>
          <w:szCs w:val="28"/>
        </w:rPr>
        <w:t xml:space="preserve"> о курсах иностранных валют к доллару США на сайте Банка России» // Вестник Банка России. - 16.09.2015. - № 78.</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Монографии, учебники, учебные пособия</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r>
      <w:proofErr w:type="spellStart"/>
      <w:r>
        <w:rPr>
          <w:rFonts w:ascii="Times New Roman CYR" w:hAnsi="Times New Roman CYR" w:cs="Times New Roman CYR"/>
          <w:color w:val="000000"/>
          <w:kern w:val="1"/>
          <w:sz w:val="28"/>
          <w:szCs w:val="28"/>
        </w:rPr>
        <w:t>Деопик</w:t>
      </w:r>
      <w:proofErr w:type="spellEnd"/>
      <w:r>
        <w:rPr>
          <w:rFonts w:ascii="Times New Roman CYR" w:hAnsi="Times New Roman CYR" w:cs="Times New Roman CYR"/>
          <w:color w:val="000000"/>
          <w:kern w:val="1"/>
          <w:sz w:val="28"/>
          <w:szCs w:val="28"/>
        </w:rPr>
        <w:t xml:space="preserve"> Д.В. История Вьетнама Ч.1 Учебник. М.: Изд-во МГУ, 1994. - 320 с</w:t>
      </w:r>
      <w:proofErr w:type="gramStart"/>
      <w:r>
        <w:rPr>
          <w:rFonts w:ascii="Times New Roman CYR" w:hAnsi="Times New Roman CYR" w:cs="Times New Roman CYR"/>
          <w:color w:val="000000"/>
          <w:kern w:val="1"/>
          <w:sz w:val="28"/>
          <w:szCs w:val="28"/>
        </w:rPr>
        <w:t>.</w:t>
      </w:r>
      <w:proofErr w:type="gramEnd"/>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Российско-вьетнамские отношения: современность и история. Взгляд двух сторон. - М.: ИДВ РАН, 2013. - 416 с</w:t>
      </w:r>
      <w:proofErr w:type="gramStart"/>
      <w:r>
        <w:rPr>
          <w:rFonts w:ascii="Times New Roman CYR" w:hAnsi="Times New Roman CYR" w:cs="Times New Roman CYR"/>
          <w:color w:val="000000"/>
          <w:kern w:val="1"/>
          <w:sz w:val="28"/>
          <w:szCs w:val="28"/>
        </w:rPr>
        <w:t>.</w:t>
      </w:r>
      <w:proofErr w:type="gramEnd"/>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Основы туризма: учебник/коллектив авторов; под редакцией Е.А. Писаревского. - М.: Федеральное агентство по туризму, 2014. - 384 с.</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Научные статьи из журналов и сборников</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Андреев П.С. Россия - Вьетнам: текущее состояние двустороннего сотрудничества и перспективные направления развития экономических отношений // Общество: политика, экономика, право. - 2013. - № 1. С. 106-110.</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Барабаш В.В., </w:t>
      </w:r>
      <w:proofErr w:type="spellStart"/>
      <w:r>
        <w:rPr>
          <w:rFonts w:ascii="Times New Roman CYR" w:hAnsi="Times New Roman CYR" w:cs="Times New Roman CYR"/>
          <w:color w:val="000000"/>
          <w:kern w:val="1"/>
          <w:sz w:val="28"/>
          <w:szCs w:val="28"/>
        </w:rPr>
        <w:t>НгуенСуанТханг</w:t>
      </w:r>
      <w:proofErr w:type="spellEnd"/>
      <w:r>
        <w:rPr>
          <w:rFonts w:ascii="Times New Roman CYR" w:hAnsi="Times New Roman CYR" w:cs="Times New Roman CYR"/>
          <w:color w:val="000000"/>
          <w:kern w:val="1"/>
          <w:sz w:val="28"/>
          <w:szCs w:val="28"/>
        </w:rPr>
        <w:t xml:space="preserve">. Проблемы формирования имиджа Вьетнама в российских СМИ в аспекте развития российско-вьетнамских отношений // Гуманитарные, социально-экономические и общественные науки. - 2015. - 2 (10). - С. 169-171. </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Беднова М.А., </w:t>
      </w:r>
      <w:proofErr w:type="spellStart"/>
      <w:r>
        <w:rPr>
          <w:rFonts w:ascii="Times New Roman CYR" w:hAnsi="Times New Roman CYR" w:cs="Times New Roman CYR"/>
          <w:color w:val="000000"/>
          <w:kern w:val="1"/>
          <w:sz w:val="28"/>
          <w:szCs w:val="28"/>
        </w:rPr>
        <w:t>Ратникова</w:t>
      </w:r>
      <w:proofErr w:type="spellEnd"/>
      <w:r>
        <w:rPr>
          <w:rFonts w:ascii="Times New Roman CYR" w:hAnsi="Times New Roman CYR" w:cs="Times New Roman CYR"/>
          <w:color w:val="000000"/>
          <w:kern w:val="1"/>
          <w:sz w:val="28"/>
          <w:szCs w:val="28"/>
        </w:rPr>
        <w:t xml:space="preserve"> Т.А. Эконометрический анализ спроса на въездной туризм в России // Прикладная эконометрика. - 2011. - № 1. - С. 97-113.</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r>
      <w:proofErr w:type="spellStart"/>
      <w:r>
        <w:rPr>
          <w:rFonts w:ascii="Times New Roman CYR" w:hAnsi="Times New Roman CYR" w:cs="Times New Roman CYR"/>
          <w:color w:val="000000"/>
          <w:kern w:val="1"/>
          <w:sz w:val="28"/>
          <w:szCs w:val="28"/>
        </w:rPr>
        <w:t>Бенько</w:t>
      </w:r>
      <w:proofErr w:type="spellEnd"/>
      <w:r>
        <w:rPr>
          <w:rFonts w:ascii="Times New Roman CYR" w:hAnsi="Times New Roman CYR" w:cs="Times New Roman CYR"/>
          <w:color w:val="000000"/>
          <w:kern w:val="1"/>
          <w:sz w:val="28"/>
          <w:szCs w:val="28"/>
        </w:rPr>
        <w:t xml:space="preserve"> Е.В. Сущность рынка туристических услуг // Бизнес в законе. Экономико-юридический журнал. - 2010. - № 3. - С. 214-217.</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До Х.Л. Потенциал и состояние привлечения иностранных туристов во Вьетнам // Вьетнамские исследования. - 2014. - № 4. - С. 138-147.</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До Т. Интерактивные способы взаимодействия с потребителями </w:t>
      </w:r>
      <w:r>
        <w:rPr>
          <w:rFonts w:ascii="Times New Roman CYR" w:hAnsi="Times New Roman CYR" w:cs="Times New Roman CYR"/>
          <w:color w:val="000000"/>
          <w:kern w:val="1"/>
          <w:sz w:val="28"/>
          <w:szCs w:val="28"/>
        </w:rPr>
        <w:lastRenderedPageBreak/>
        <w:t>экскурсионных услуг в процессе изучения языка и культуры Вьетнама // Международный журнал прикладных и фундаментальных исследований. - 2015. - № 5-4. - С. 707-713.</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r>
      <w:proofErr w:type="spellStart"/>
      <w:r>
        <w:rPr>
          <w:rFonts w:ascii="Times New Roman CYR" w:hAnsi="Times New Roman CYR" w:cs="Times New Roman CYR"/>
          <w:color w:val="000000"/>
          <w:kern w:val="1"/>
          <w:sz w:val="28"/>
          <w:szCs w:val="28"/>
        </w:rPr>
        <w:t>Дусенко</w:t>
      </w:r>
      <w:proofErr w:type="spellEnd"/>
      <w:r>
        <w:rPr>
          <w:rFonts w:ascii="Times New Roman CYR" w:hAnsi="Times New Roman CYR" w:cs="Times New Roman CYR"/>
          <w:color w:val="000000"/>
          <w:kern w:val="1"/>
          <w:sz w:val="28"/>
          <w:szCs w:val="28"/>
        </w:rPr>
        <w:t xml:space="preserve"> С.В. О влиянии российско-турецких отношений на развитие туризма в России // Человеческий капитал. - 2016. - 2 (86). - С. 57.</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Еременко И.А., Безуглова М.Н., </w:t>
      </w:r>
      <w:proofErr w:type="spellStart"/>
      <w:r>
        <w:rPr>
          <w:rFonts w:ascii="Times New Roman CYR" w:hAnsi="Times New Roman CYR" w:cs="Times New Roman CYR"/>
          <w:color w:val="000000"/>
          <w:kern w:val="1"/>
          <w:sz w:val="28"/>
          <w:szCs w:val="28"/>
        </w:rPr>
        <w:t>Ганзина</w:t>
      </w:r>
      <w:proofErr w:type="spellEnd"/>
      <w:r>
        <w:rPr>
          <w:rFonts w:ascii="Times New Roman CYR" w:hAnsi="Times New Roman CYR" w:cs="Times New Roman CYR"/>
          <w:color w:val="000000"/>
          <w:kern w:val="1"/>
          <w:sz w:val="28"/>
          <w:szCs w:val="28"/>
        </w:rPr>
        <w:t xml:space="preserve"> А.Д. Современные тенденции развития международного туризма и место России на мировом рынке туристических услуг // Молодой ученый. - 2016. - № 2. - С. 490-493.</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Колотов В.Н. Кривое зеркало путеводителей // Атлант-Союз. - 2008. - № 10. - С. 13-19.</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r>
      <w:proofErr w:type="spellStart"/>
      <w:r>
        <w:rPr>
          <w:rFonts w:ascii="Times New Roman CYR" w:hAnsi="Times New Roman CYR" w:cs="Times New Roman CYR"/>
          <w:color w:val="000000"/>
          <w:kern w:val="1"/>
          <w:sz w:val="28"/>
          <w:szCs w:val="28"/>
        </w:rPr>
        <w:t>Кульгачев</w:t>
      </w:r>
      <w:proofErr w:type="spellEnd"/>
      <w:r>
        <w:rPr>
          <w:rFonts w:ascii="Times New Roman CYR" w:hAnsi="Times New Roman CYR" w:cs="Times New Roman CYR"/>
          <w:color w:val="000000"/>
          <w:kern w:val="1"/>
          <w:sz w:val="28"/>
          <w:szCs w:val="28"/>
        </w:rPr>
        <w:t xml:space="preserve"> И.П., Низовцева А.И. Россия в мировом рейтинге по индексу конкурентоспособности путешествий и туризма // Молодой ученый. - 2016. - № 6. - С. 477-483.</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r>
      <w:proofErr w:type="spellStart"/>
      <w:r>
        <w:rPr>
          <w:rFonts w:ascii="Times New Roman CYR" w:hAnsi="Times New Roman CYR" w:cs="Times New Roman CYR"/>
          <w:color w:val="000000"/>
          <w:kern w:val="1"/>
          <w:sz w:val="28"/>
          <w:szCs w:val="28"/>
        </w:rPr>
        <w:t>Мартышенко</w:t>
      </w:r>
      <w:proofErr w:type="spellEnd"/>
      <w:r>
        <w:rPr>
          <w:rFonts w:ascii="Times New Roman CYR" w:hAnsi="Times New Roman CYR" w:cs="Times New Roman CYR"/>
          <w:color w:val="000000"/>
          <w:kern w:val="1"/>
          <w:sz w:val="28"/>
          <w:szCs w:val="28"/>
        </w:rPr>
        <w:t xml:space="preserve"> Н.С. Условия и тенденции развития международного туризма во Вьетнаме // Альманах современной науки и образования. - 2012. - № 3. - С. 84-88.</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r>
      <w:proofErr w:type="spellStart"/>
      <w:r>
        <w:rPr>
          <w:rFonts w:ascii="Times New Roman CYR" w:hAnsi="Times New Roman CYR" w:cs="Times New Roman CYR"/>
          <w:color w:val="000000"/>
          <w:kern w:val="1"/>
          <w:sz w:val="28"/>
          <w:szCs w:val="28"/>
        </w:rPr>
        <w:t>Нассор</w:t>
      </w:r>
      <w:proofErr w:type="spellEnd"/>
      <w:r>
        <w:rPr>
          <w:rFonts w:ascii="Times New Roman CYR" w:hAnsi="Times New Roman CYR" w:cs="Times New Roman CYR"/>
          <w:color w:val="000000"/>
          <w:kern w:val="1"/>
          <w:sz w:val="28"/>
          <w:szCs w:val="28"/>
        </w:rPr>
        <w:t xml:space="preserve"> М.М., </w:t>
      </w:r>
      <w:proofErr w:type="spellStart"/>
      <w:r>
        <w:rPr>
          <w:rFonts w:ascii="Times New Roman CYR" w:hAnsi="Times New Roman CYR" w:cs="Times New Roman CYR"/>
          <w:color w:val="000000"/>
          <w:kern w:val="1"/>
          <w:sz w:val="28"/>
          <w:szCs w:val="28"/>
        </w:rPr>
        <w:t>Монге</w:t>
      </w:r>
      <w:proofErr w:type="spellEnd"/>
      <w:r>
        <w:rPr>
          <w:rFonts w:ascii="Times New Roman CYR" w:hAnsi="Times New Roman CYR" w:cs="Times New Roman CYR"/>
          <w:color w:val="000000"/>
          <w:kern w:val="1"/>
          <w:sz w:val="28"/>
          <w:szCs w:val="28"/>
        </w:rPr>
        <w:t xml:space="preserve"> Э.С. Конкурентоспособность стран мира в сфере туризма и путешествий и позиции Танзании // Материалы VII Международной студенческой электронной научной конференции «Студенческий научный форум». URL: &lt;a href="http://www.scienceforum.ru/2015/1155/16186"&gt;www.scienceforum.ru/2015/1155/16186&lt;/a&gt; (дата обращения: 22.04.2016).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r>
      <w:proofErr w:type="spellStart"/>
      <w:r>
        <w:rPr>
          <w:rFonts w:ascii="Times New Roman CYR" w:hAnsi="Times New Roman CYR" w:cs="Times New Roman CYR"/>
          <w:color w:val="000000"/>
          <w:kern w:val="1"/>
          <w:sz w:val="28"/>
          <w:szCs w:val="28"/>
        </w:rPr>
        <w:t>Нгуен</w:t>
      </w:r>
      <w:proofErr w:type="spellEnd"/>
      <w:proofErr w:type="gramStart"/>
      <w:r>
        <w:rPr>
          <w:rFonts w:ascii="Times New Roman CYR" w:hAnsi="Times New Roman CYR" w:cs="Times New Roman CYR"/>
          <w:color w:val="000000"/>
          <w:kern w:val="1"/>
          <w:sz w:val="28"/>
          <w:szCs w:val="28"/>
        </w:rPr>
        <w:t xml:space="preserve"> Х</w:t>
      </w:r>
      <w:proofErr w:type="gramEnd"/>
      <w:r>
        <w:rPr>
          <w:rFonts w:ascii="Times New Roman CYR" w:hAnsi="Times New Roman CYR" w:cs="Times New Roman CYR"/>
          <w:color w:val="000000"/>
          <w:kern w:val="1"/>
          <w:sz w:val="28"/>
          <w:szCs w:val="28"/>
        </w:rPr>
        <w:t xml:space="preserve">о </w:t>
      </w:r>
      <w:proofErr w:type="spellStart"/>
      <w:r>
        <w:rPr>
          <w:rFonts w:ascii="Times New Roman CYR" w:hAnsi="Times New Roman CYR" w:cs="Times New Roman CYR"/>
          <w:color w:val="000000"/>
          <w:kern w:val="1"/>
          <w:sz w:val="28"/>
          <w:szCs w:val="28"/>
        </w:rPr>
        <w:t>Хоанг</w:t>
      </w:r>
      <w:proofErr w:type="spellEnd"/>
      <w:r>
        <w:rPr>
          <w:rFonts w:ascii="Times New Roman CYR" w:hAnsi="Times New Roman CYR" w:cs="Times New Roman CYR"/>
          <w:color w:val="000000"/>
          <w:kern w:val="1"/>
          <w:sz w:val="28"/>
          <w:szCs w:val="28"/>
        </w:rPr>
        <w:t xml:space="preserve"> Хинь. Специфика развития туристического бизнеса во Вьетнаме</w:t>
      </w:r>
      <w:proofErr w:type="gramStart"/>
      <w:r>
        <w:rPr>
          <w:rFonts w:ascii="Times New Roman CYR" w:hAnsi="Times New Roman CYR" w:cs="Times New Roman CYR"/>
          <w:color w:val="000000"/>
          <w:kern w:val="1"/>
          <w:sz w:val="28"/>
          <w:szCs w:val="28"/>
        </w:rPr>
        <w:t xml:space="preserve"> // В</w:t>
      </w:r>
      <w:proofErr w:type="gramEnd"/>
      <w:r>
        <w:rPr>
          <w:rFonts w:ascii="Times New Roman CYR" w:hAnsi="Times New Roman CYR" w:cs="Times New Roman CYR"/>
          <w:color w:val="000000"/>
          <w:kern w:val="1"/>
          <w:sz w:val="28"/>
          <w:szCs w:val="28"/>
        </w:rPr>
        <w:t xml:space="preserve"> сборнике: Трансформация научных парадигм и коммуникативные практики в информационном социуме VI Всероссийская научно-практическая конференция студентов и молодых ученых. Национальный исследовательский Томский политехнический университет. - 2013. - С. 62-63.</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lastRenderedPageBreak/>
        <w:t>.</w:t>
      </w:r>
      <w:r>
        <w:rPr>
          <w:rFonts w:ascii="Times New Roman CYR" w:hAnsi="Times New Roman CYR" w:cs="Times New Roman CYR"/>
          <w:color w:val="000000"/>
          <w:kern w:val="1"/>
          <w:sz w:val="28"/>
          <w:szCs w:val="28"/>
        </w:rPr>
        <w:tab/>
      </w:r>
      <w:proofErr w:type="spellStart"/>
      <w:r>
        <w:rPr>
          <w:rFonts w:ascii="Times New Roman CYR" w:hAnsi="Times New Roman CYR" w:cs="Times New Roman CYR"/>
          <w:color w:val="000000"/>
          <w:kern w:val="1"/>
          <w:sz w:val="28"/>
          <w:szCs w:val="28"/>
        </w:rPr>
        <w:t>НгуенКуокХынг</w:t>
      </w:r>
      <w:proofErr w:type="spellEnd"/>
      <w:r>
        <w:rPr>
          <w:rFonts w:ascii="Times New Roman CYR" w:hAnsi="Times New Roman CYR" w:cs="Times New Roman CYR"/>
          <w:color w:val="000000"/>
          <w:kern w:val="1"/>
          <w:sz w:val="28"/>
          <w:szCs w:val="28"/>
        </w:rPr>
        <w:t>. Международные культурные взаимодействия и функциональное совершенствование туризма во Вьетнаме // Вестник Московского государственного университета культуры и искусств. - 2013. - № 3 (53). - С. 93-96.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r>
      <w:proofErr w:type="spellStart"/>
      <w:r>
        <w:rPr>
          <w:rFonts w:ascii="Times New Roman CYR" w:hAnsi="Times New Roman CYR" w:cs="Times New Roman CYR"/>
          <w:color w:val="000000"/>
          <w:kern w:val="1"/>
          <w:sz w:val="28"/>
          <w:szCs w:val="28"/>
        </w:rPr>
        <w:t>НгуенКуокХынг</w:t>
      </w:r>
      <w:proofErr w:type="spellEnd"/>
      <w:r>
        <w:rPr>
          <w:rFonts w:ascii="Times New Roman CYR" w:hAnsi="Times New Roman CYR" w:cs="Times New Roman CYR"/>
          <w:color w:val="000000"/>
          <w:kern w:val="1"/>
          <w:sz w:val="28"/>
          <w:szCs w:val="28"/>
        </w:rPr>
        <w:t>. Культура как ресурсный фактор устойчивого развития туризма во Вьетнаме // Вестник Московского государственного университета культуры и искусств. - 2013. - № 1 (51). - С. 73-78.</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Стрельцов В.В. Развитие сотрудничества в сфере культурного туризма в контексте стратегического партнерства Вьетнама и России // Культура и образование. - 2014. - № 3 (14). - С. 17-24.</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Сучкова Е.В. Образ вьетнамской женщины в мифах и истории Вьетнама Ойкумена. </w:t>
      </w:r>
      <w:proofErr w:type="spellStart"/>
      <w:r>
        <w:rPr>
          <w:rFonts w:ascii="Times New Roman CYR" w:hAnsi="Times New Roman CYR" w:cs="Times New Roman CYR"/>
          <w:color w:val="000000"/>
          <w:kern w:val="1"/>
          <w:sz w:val="28"/>
          <w:szCs w:val="28"/>
        </w:rPr>
        <w:t>Регионоведческие</w:t>
      </w:r>
      <w:proofErr w:type="spellEnd"/>
      <w:r>
        <w:rPr>
          <w:rFonts w:ascii="Times New Roman CYR" w:hAnsi="Times New Roman CYR" w:cs="Times New Roman CYR"/>
          <w:color w:val="000000"/>
          <w:kern w:val="1"/>
          <w:sz w:val="28"/>
          <w:szCs w:val="28"/>
        </w:rPr>
        <w:t xml:space="preserve"> исследования. - 2010. - № 1. - С. 33-40.</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r>
      <w:proofErr w:type="gramStart"/>
      <w:r>
        <w:rPr>
          <w:rFonts w:ascii="Times New Roman CYR" w:hAnsi="Times New Roman CYR" w:cs="Times New Roman CYR"/>
          <w:color w:val="000000"/>
          <w:kern w:val="1"/>
          <w:sz w:val="28"/>
          <w:szCs w:val="28"/>
        </w:rPr>
        <w:t>Фам</w:t>
      </w:r>
      <w:proofErr w:type="gramEnd"/>
      <w:r>
        <w:rPr>
          <w:rFonts w:ascii="Times New Roman CYR" w:hAnsi="Times New Roman CYR" w:cs="Times New Roman CYR"/>
          <w:color w:val="000000"/>
          <w:kern w:val="1"/>
          <w:sz w:val="28"/>
          <w:szCs w:val="28"/>
        </w:rPr>
        <w:t xml:space="preserve"> Т.Х.Н. Развитие культурно-познавательного туризма во Вьетнаме // В сборнике: экономика России в XXI век сборник научных трудов XI международной научно-практической конференции «экономические науки и прикладные исследования: фундаментальные проблемы модернизации экономики России», посвященной 110-летию экономического образования в томском политехническом университете. Национальный исследовательский Томский политехнический университет. - 2014. - С. 349-352.</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Чан </w:t>
      </w:r>
      <w:proofErr w:type="spellStart"/>
      <w:r>
        <w:rPr>
          <w:rFonts w:ascii="Times New Roman CYR" w:hAnsi="Times New Roman CYR" w:cs="Times New Roman CYR"/>
          <w:color w:val="000000"/>
          <w:kern w:val="1"/>
          <w:sz w:val="28"/>
          <w:szCs w:val="28"/>
        </w:rPr>
        <w:t>Тхи</w:t>
      </w:r>
      <w:proofErr w:type="spellEnd"/>
      <w:r>
        <w:rPr>
          <w:rFonts w:ascii="Times New Roman CYR" w:hAnsi="Times New Roman CYR" w:cs="Times New Roman CYR"/>
          <w:color w:val="000000"/>
          <w:kern w:val="1"/>
          <w:sz w:val="28"/>
          <w:szCs w:val="28"/>
        </w:rPr>
        <w:t xml:space="preserve">. Имидж Вьетнама и </w:t>
      </w:r>
      <w:proofErr w:type="gramStart"/>
      <w:r>
        <w:rPr>
          <w:rFonts w:ascii="Times New Roman CYR" w:hAnsi="Times New Roman CYR" w:cs="Times New Roman CYR"/>
          <w:color w:val="000000"/>
          <w:kern w:val="1"/>
          <w:sz w:val="28"/>
          <w:szCs w:val="28"/>
        </w:rPr>
        <w:t>туризм</w:t>
      </w:r>
      <w:proofErr w:type="gramEnd"/>
      <w:r>
        <w:rPr>
          <w:rFonts w:ascii="Times New Roman CYR" w:hAnsi="Times New Roman CYR" w:cs="Times New Roman CYR"/>
          <w:color w:val="000000"/>
          <w:kern w:val="1"/>
          <w:sz w:val="28"/>
          <w:szCs w:val="28"/>
        </w:rPr>
        <w:t xml:space="preserve"> // Современные проблемы науки и образования. - 2013. - № 6. - С. 760.</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Шаламов Г.А., </w:t>
      </w:r>
      <w:proofErr w:type="spellStart"/>
      <w:r>
        <w:rPr>
          <w:rFonts w:ascii="Times New Roman CYR" w:hAnsi="Times New Roman CYR" w:cs="Times New Roman CYR"/>
          <w:color w:val="000000"/>
          <w:kern w:val="1"/>
          <w:sz w:val="28"/>
          <w:szCs w:val="28"/>
        </w:rPr>
        <w:t>Чиеу</w:t>
      </w:r>
      <w:proofErr w:type="spellEnd"/>
      <w:r>
        <w:rPr>
          <w:rFonts w:ascii="Times New Roman CYR" w:hAnsi="Times New Roman CYR" w:cs="Times New Roman CYR"/>
          <w:color w:val="000000"/>
          <w:kern w:val="1"/>
          <w:sz w:val="28"/>
          <w:szCs w:val="28"/>
        </w:rPr>
        <w:t xml:space="preserve"> Т.Д. Внешнеэкономические отношения Вьетнама России на современном этапе // Вестник Иркутского государственного технического университета. - 2014. - № 9 (92). - С. 252-256. - С. 252-256.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Электронные ресурсы и документы</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Данные Федеральной службы государственной статистики: [Электронный ресурс]. URL: </w:t>
      </w:r>
      <w:r>
        <w:rPr>
          <w:rFonts w:ascii="Times New Roman CYR" w:hAnsi="Times New Roman CYR" w:cs="Times New Roman CYR"/>
          <w:color w:val="000000"/>
          <w:kern w:val="1"/>
          <w:sz w:val="28"/>
          <w:szCs w:val="28"/>
        </w:rPr>
        <w:lastRenderedPageBreak/>
        <w:t>http://www.gks.ru/wps/wcm/connect/rosstat_main/rosstat/ru/statistics/accounts/ (дата обращения: 15.04.2016).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Данные Федерального агентства по туризму Российской Федерации: [Электронный ресурс]. URL: http://www.russiatourism.ru/ (дата обращения: 15.04.2016).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Статистические данные Всемирной туристической организации (UNWTO): [Электронный ресурс]. URL: </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Центральный Банк Российской Федерации: [Электронный ресурс].URL: http://www.cbr.ru/ (дата обращения: 20.04.2016).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Администрация культуры, спорта и туризма Вьетнама: [Электронный ресурс]. URL: http://vietnamtourism.gov.vn/english/ (дата обращения: 20.04.2016).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МИД России «Российско-вьетнамские отношения» (справочная информация): [Электронный ресурс]. URL: http://archive.mid.ru//bdomp/ns-rasia.nsf/1083b7937ae580ae432569e7004199c2/8f42c94242065fd8c32576ff00427ecd!OpenDocument/(дата обращения: 22.04.2016).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Посольство Российской Федерации в социалистической республике Вьетнам «Социалистическая республика Вьетнам»: [Электронный ресурс]. URL: http://vietnam.mid.ru/o-v-etname/ (дата обращения: 25.04.2016).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Российская газета «Президент России встретился с премьер-министром Вьетнама»: [Электронный ресурс]. URL: http://rg.ru/2013/05/16/putin.html/(дата обращения: 25.04.2016).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Всемирная Организация Объединенных Наций по вопросам образования, науки и культуры: [Электронный ресурс].URL: http://whc.unesco.org/ (дата обращения: 17.04.2016).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Система онлайн-бронирования отелей: [Электронный ресурс]. URL: http://www.booking.com/(дата обращения 10.04.2016).</w:t>
      </w:r>
    </w:p>
    <w:p w:rsidR="00CE10D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 xml:space="preserve">Сайт о путешествиях: [Электронный ресурс]. </w:t>
      </w:r>
      <w:r>
        <w:rPr>
          <w:rFonts w:ascii="Times New Roman CYR" w:hAnsi="Times New Roman CYR" w:cs="Times New Roman CYR"/>
          <w:color w:val="000000"/>
          <w:kern w:val="1"/>
          <w:sz w:val="28"/>
          <w:szCs w:val="28"/>
        </w:rPr>
        <w:lastRenderedPageBreak/>
        <w:t>URL:https://www.tripadvisor.ru/(дата обращения 07.04.2016).</w:t>
      </w:r>
    </w:p>
    <w:p w:rsidR="00A74235" w:rsidRDefault="00A74235">
      <w:pPr>
        <w:widowControl w:val="0"/>
        <w:suppressAutoHyphens/>
        <w:autoSpaceDE w:val="0"/>
        <w:autoSpaceDN w:val="0"/>
        <w:adjustRightInd w:val="0"/>
        <w:spacing w:after="0" w:line="360" w:lineRule="auto"/>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w:t>
      </w:r>
      <w:r>
        <w:rPr>
          <w:rFonts w:ascii="Times New Roman CYR" w:hAnsi="Times New Roman CYR" w:cs="Times New Roman CYR"/>
          <w:color w:val="000000"/>
          <w:kern w:val="1"/>
          <w:sz w:val="28"/>
          <w:szCs w:val="28"/>
        </w:rPr>
        <w:tab/>
        <w:t>Поиск авиабилетов и отелей: [Электронный ресурс]. URL:http://www.momondo.ru/(дата обращения: 25.04.2016).</w:t>
      </w:r>
    </w:p>
    <w:sectPr w:rsidR="00A74235">
      <w:headerReference w:type="even" r:id="rId40"/>
      <w:headerReference w:type="default" r:id="rId41"/>
      <w:footerReference w:type="even" r:id="rId42"/>
      <w:footerReference w:type="default" r:id="rId43"/>
      <w:headerReference w:type="first" r:id="rId44"/>
      <w:footerReference w:type="first" r:id="rId4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AE" w:rsidRDefault="001770AE" w:rsidP="008E2F3C">
      <w:pPr>
        <w:spacing w:after="0" w:line="240" w:lineRule="auto"/>
      </w:pPr>
      <w:r>
        <w:separator/>
      </w:r>
    </w:p>
  </w:endnote>
  <w:endnote w:type="continuationSeparator" w:id="0">
    <w:p w:rsidR="001770AE" w:rsidRDefault="001770AE" w:rsidP="008E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3C" w:rsidRDefault="008E2F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3C" w:rsidRDefault="008E2F3C" w:rsidP="008E2F3C">
    <w:pPr>
      <w:pStyle w:val="a5"/>
    </w:pPr>
    <w:r>
      <w:t xml:space="preserve">Вернуться в каталог готовых дипломов и магистерских диссертаций </w:t>
    </w:r>
  </w:p>
  <w:p w:rsidR="008E2F3C" w:rsidRDefault="008E2F3C" w:rsidP="008E2F3C">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3C" w:rsidRDefault="008E2F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AE" w:rsidRDefault="001770AE" w:rsidP="008E2F3C">
      <w:pPr>
        <w:spacing w:after="0" w:line="240" w:lineRule="auto"/>
      </w:pPr>
      <w:r>
        <w:separator/>
      </w:r>
    </w:p>
  </w:footnote>
  <w:footnote w:type="continuationSeparator" w:id="0">
    <w:p w:rsidR="001770AE" w:rsidRDefault="001770AE" w:rsidP="008E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3C" w:rsidRDefault="008E2F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6" w:rsidRDefault="00A66C26" w:rsidP="00A66C26">
    <w:pPr>
      <w:pStyle w:val="a3"/>
    </w:pPr>
    <w:r>
      <w:t>Узнайте стоимость написания на заказ студенческих и аспирантских работ</w:t>
    </w:r>
  </w:p>
  <w:p w:rsidR="008E2F3C" w:rsidRDefault="00A66C26" w:rsidP="00A66C26">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3C" w:rsidRDefault="008E2F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7E"/>
    <w:rsid w:val="001770AE"/>
    <w:rsid w:val="00215DD1"/>
    <w:rsid w:val="003640DF"/>
    <w:rsid w:val="008E2F3C"/>
    <w:rsid w:val="00A66C26"/>
    <w:rsid w:val="00A74235"/>
    <w:rsid w:val="00CE10D5"/>
    <w:rsid w:val="00D64AD8"/>
    <w:rsid w:val="00E0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F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F3C"/>
  </w:style>
  <w:style w:type="paragraph" w:styleId="a5">
    <w:name w:val="footer"/>
    <w:basedOn w:val="a"/>
    <w:link w:val="a6"/>
    <w:uiPriority w:val="99"/>
    <w:unhideWhenUsed/>
    <w:rsid w:val="008E2F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F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F3C"/>
  </w:style>
  <w:style w:type="paragraph" w:styleId="a5">
    <w:name w:val="footer"/>
    <w:basedOn w:val="a"/>
    <w:link w:val="a6"/>
    <w:uiPriority w:val="99"/>
    <w:unhideWhenUsed/>
    <w:rsid w:val="008E2F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12772</Words>
  <Characters>72803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2022-08-26T13:14:00Z</dcterms:created>
  <dcterms:modified xsi:type="dcterms:W3CDTF">2023-05-10T12:40:00Z</dcterms:modified>
</cp:coreProperties>
</file>